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866847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866847">
        <w:rPr>
          <w:rFonts w:asciiTheme="minorHAnsi" w:hAnsiTheme="minorHAnsi" w:cstheme="minorHAnsi"/>
          <w:b/>
          <w:sz w:val="32"/>
          <w:szCs w:val="22"/>
        </w:rPr>
        <w:t>Plano de Utilização de Recursos-PUR</w:t>
      </w: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0A4212" w:rsidRDefault="000A4212" w:rsidP="00EA6C94">
      <w:pPr>
        <w:spacing w:before="240" w:line="276" w:lineRule="auto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0A4212">
        <w:rPr>
          <w:rFonts w:asciiTheme="minorHAnsi" w:hAnsiTheme="minorHAnsi" w:cstheme="minorHAnsi"/>
          <w:b/>
          <w:color w:val="FF0000"/>
          <w:szCs w:val="22"/>
        </w:rPr>
        <w:t>Nome do projeto</w:t>
      </w:r>
    </w:p>
    <w:p w:rsidR="00EA6C94" w:rsidRPr="00866847" w:rsidRDefault="000A4212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  <w:proofErr w:type="spellStart"/>
      <w:r w:rsidRPr="000A4212">
        <w:rPr>
          <w:rFonts w:asciiTheme="minorHAnsi" w:hAnsiTheme="minorHAnsi" w:cstheme="minorHAnsi"/>
          <w:b/>
          <w:bCs/>
          <w:i/>
          <w:iCs/>
          <w:color w:val="FF0000"/>
          <w:szCs w:val="22"/>
          <w:highlight w:val="yellow"/>
        </w:rPr>
        <w:t>xxxxxxxxxxxxxxxxxxxxxxxxxxxxxxxxxxxxxxxxxxxxxxxxxxx</w:t>
      </w:r>
      <w:proofErr w:type="spellEnd"/>
    </w:p>
    <w:p w:rsidR="00EA6C94" w:rsidRPr="004B0EE8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  <w:r w:rsidRPr="0084580F">
        <w:rPr>
          <w:rFonts w:asciiTheme="minorHAnsi" w:hAnsiTheme="minorHAnsi" w:cstheme="minorHAnsi"/>
          <w:b/>
          <w:szCs w:val="22"/>
        </w:rPr>
        <w:t>Período:</w:t>
      </w:r>
      <w:r w:rsidRPr="0084580F">
        <w:rPr>
          <w:rFonts w:asciiTheme="minorHAnsi" w:hAnsiTheme="minorHAnsi" w:cstheme="minorHAnsi"/>
          <w:szCs w:val="22"/>
        </w:rPr>
        <w:t xml:space="preserve"> </w:t>
      </w:r>
      <w:r w:rsidR="0084580F" w:rsidRPr="0084580F">
        <w:rPr>
          <w:rFonts w:asciiTheme="minorHAnsi" w:hAnsiTheme="minorHAnsi" w:cstheme="minorHAnsi"/>
          <w:szCs w:val="22"/>
        </w:rPr>
        <w:br/>
        <w:t xml:space="preserve">Início - </w:t>
      </w:r>
      <w:r w:rsidRPr="0084580F">
        <w:rPr>
          <w:rFonts w:asciiTheme="minorHAnsi" w:hAnsiTheme="minorHAnsi" w:cstheme="minorHAnsi"/>
          <w:szCs w:val="22"/>
        </w:rPr>
        <w:t>mês/20</w:t>
      </w:r>
      <w:r w:rsidR="0084580F" w:rsidRPr="0084580F">
        <w:rPr>
          <w:rFonts w:asciiTheme="minorHAnsi" w:hAnsiTheme="minorHAnsi" w:cstheme="minorHAnsi"/>
          <w:szCs w:val="22"/>
        </w:rPr>
        <w:t xml:space="preserve">xx </w:t>
      </w:r>
      <w:r w:rsidR="0084580F" w:rsidRPr="0084580F">
        <w:rPr>
          <w:rFonts w:asciiTheme="minorHAnsi" w:hAnsiTheme="minorHAnsi" w:cstheme="minorHAnsi"/>
          <w:szCs w:val="22"/>
        </w:rPr>
        <w:br/>
        <w:t>Término</w:t>
      </w:r>
      <w:r w:rsidR="00EE4073">
        <w:rPr>
          <w:rFonts w:asciiTheme="minorHAnsi" w:hAnsiTheme="minorHAnsi" w:cstheme="minorHAnsi"/>
          <w:szCs w:val="22"/>
        </w:rPr>
        <w:t xml:space="preserve"> </w:t>
      </w:r>
      <w:r w:rsidR="0084580F" w:rsidRPr="0084580F">
        <w:rPr>
          <w:rFonts w:asciiTheme="minorHAnsi" w:hAnsiTheme="minorHAnsi" w:cstheme="minorHAnsi"/>
          <w:szCs w:val="22"/>
        </w:rPr>
        <w:t xml:space="preserve">– </w:t>
      </w:r>
      <w:r w:rsidRPr="0084580F">
        <w:rPr>
          <w:rFonts w:asciiTheme="minorHAnsi" w:hAnsiTheme="minorHAnsi" w:cstheme="minorHAnsi"/>
          <w:szCs w:val="22"/>
        </w:rPr>
        <w:t>mês/20</w:t>
      </w:r>
      <w:r w:rsidR="000A4212" w:rsidRPr="0084580F">
        <w:rPr>
          <w:rFonts w:asciiTheme="minorHAnsi" w:hAnsiTheme="minorHAnsi" w:cstheme="minorHAnsi"/>
          <w:szCs w:val="22"/>
        </w:rPr>
        <w:t>xx</w:t>
      </w: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spacing w:before="240" w:line="276" w:lineRule="auto"/>
        <w:jc w:val="center"/>
        <w:rPr>
          <w:noProof/>
        </w:rPr>
      </w:pPr>
    </w:p>
    <w:p w:rsidR="00944CB8" w:rsidRDefault="00944CB8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944CB8" w:rsidRPr="0065246F" w:rsidRDefault="00944CB8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84580F" w:rsidRDefault="0084580F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</w:p>
    <w:p w:rsidR="00EA6C94" w:rsidRPr="0065246F" w:rsidRDefault="00EA6C94" w:rsidP="00EA6C94">
      <w:pPr>
        <w:spacing w:before="240" w:line="276" w:lineRule="auto"/>
        <w:jc w:val="center"/>
        <w:rPr>
          <w:rFonts w:asciiTheme="minorHAnsi" w:hAnsiTheme="minorHAnsi" w:cstheme="minorHAnsi"/>
          <w:szCs w:val="22"/>
        </w:rPr>
      </w:pPr>
      <w:r w:rsidRPr="0084580F">
        <w:rPr>
          <w:rFonts w:asciiTheme="minorHAnsi" w:hAnsiTheme="minorHAnsi" w:cstheme="minorHAnsi"/>
          <w:szCs w:val="22"/>
        </w:rPr>
        <w:t>Manaus</w:t>
      </w:r>
      <w:r w:rsidR="0084580F" w:rsidRPr="0084580F">
        <w:rPr>
          <w:rFonts w:asciiTheme="minorHAnsi" w:hAnsiTheme="minorHAnsi" w:cstheme="minorHAnsi"/>
          <w:szCs w:val="22"/>
        </w:rPr>
        <w:t>-AM</w:t>
      </w:r>
      <w:r w:rsidR="0084580F" w:rsidRPr="0084580F">
        <w:rPr>
          <w:rFonts w:asciiTheme="minorHAnsi" w:hAnsiTheme="minorHAnsi" w:cstheme="minorHAnsi"/>
          <w:szCs w:val="22"/>
        </w:rPr>
        <w:br/>
        <w:t>MARÇO</w:t>
      </w:r>
      <w:r w:rsidRPr="0084580F">
        <w:rPr>
          <w:rFonts w:asciiTheme="minorHAnsi" w:hAnsiTheme="minorHAnsi" w:cstheme="minorHAnsi"/>
          <w:szCs w:val="22"/>
        </w:rPr>
        <w:t>/20</w:t>
      </w:r>
      <w:r w:rsidR="0084580F" w:rsidRPr="0084580F">
        <w:rPr>
          <w:rFonts w:asciiTheme="minorHAnsi" w:hAnsiTheme="minorHAnsi" w:cstheme="minorHAnsi"/>
          <w:szCs w:val="22"/>
        </w:rPr>
        <w:t>23</w:t>
      </w:r>
    </w:p>
    <w:p w:rsidR="00EA6C94" w:rsidRDefault="00EA6C94" w:rsidP="00EA6C94">
      <w:pPr>
        <w:pStyle w:val="CabealhodoSumrio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page"/>
      </w:r>
    </w:p>
    <w:sdt>
      <w:sdtPr>
        <w:rPr>
          <w:rFonts w:ascii="Arial" w:eastAsia="Times New Roman" w:hAnsi="Arial" w:cs="Arial"/>
          <w:b w:val="0"/>
          <w:bCs/>
          <w:color w:val="auto"/>
          <w:sz w:val="22"/>
          <w:szCs w:val="24"/>
        </w:rPr>
        <w:id w:val="1130356242"/>
        <w:docPartObj>
          <w:docPartGallery w:val="Table of Contents"/>
          <w:docPartUnique/>
        </w:docPartObj>
      </w:sdtPr>
      <w:sdtEndPr>
        <w:rPr>
          <w:rFonts w:ascii="Calibri" w:eastAsia="Batang" w:hAnsi="Calibri" w:cs="Times New Roman"/>
          <w:bCs w:val="0"/>
        </w:rPr>
      </w:sdtEndPr>
      <w:sdtContent>
        <w:p w:rsidR="00EA6C94" w:rsidRPr="00100A44" w:rsidRDefault="00EA6C94" w:rsidP="00EA6C94">
          <w:pPr>
            <w:pStyle w:val="CabealhodoSumrio"/>
            <w:spacing w:before="120" w:after="120"/>
            <w:rPr>
              <w:rStyle w:val="Hyperlink"/>
              <w:rFonts w:ascii="Arial" w:eastAsia="Times New Roman" w:hAnsi="Arial" w:cs="Arial"/>
              <w:noProof/>
              <w:color w:val="auto"/>
              <w:sz w:val="22"/>
              <w:szCs w:val="22"/>
            </w:rPr>
          </w:pPr>
          <w:r w:rsidRPr="00100A44">
            <w:rPr>
              <w:rStyle w:val="Hyperlink"/>
              <w:rFonts w:ascii="Arial" w:eastAsia="Times New Roman" w:hAnsi="Arial" w:cs="Arial"/>
              <w:noProof/>
              <w:color w:val="auto"/>
              <w:sz w:val="22"/>
              <w:szCs w:val="22"/>
            </w:rPr>
            <w:t>Sumário</w:t>
          </w:r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r w:rsidRPr="00883736">
            <w:rPr>
              <w:rFonts w:ascii="Arial" w:hAnsi="Arial" w:cs="Arial"/>
              <w:b/>
              <w:noProof/>
              <w:sz w:val="22"/>
              <w:szCs w:val="22"/>
            </w:rPr>
            <w:fldChar w:fldCharType="begin"/>
          </w:r>
          <w:r w:rsidR="00EA6C94">
            <w:instrText xml:space="preserve"> TOC \o "1-3" \h \z \u </w:instrText>
          </w:r>
          <w:r w:rsidRPr="00883736">
            <w:rPr>
              <w:rFonts w:ascii="Arial" w:hAnsi="Arial" w:cs="Arial"/>
              <w:b/>
              <w:noProof/>
              <w:sz w:val="22"/>
              <w:szCs w:val="22"/>
            </w:rPr>
            <w:fldChar w:fldCharType="separate"/>
          </w:r>
          <w:hyperlink w:anchor="_Toc128661189" w:history="1">
            <w:r w:rsidR="00513068" w:rsidRPr="00B113D2">
              <w:rPr>
                <w:rStyle w:val="Hyperlink"/>
                <w:noProof/>
              </w:rPr>
              <w:t>1.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 xml:space="preserve">DADOS GERAIS: IDENTIFICAÇÃO DO </w:t>
            </w:r>
            <w:r w:rsidR="00EE4073">
              <w:rPr>
                <w:rStyle w:val="Hyperlink"/>
                <w:noProof/>
              </w:rPr>
              <w:t>TEMA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190" w:history="1">
            <w:r w:rsidR="00513068" w:rsidRPr="00B113D2">
              <w:rPr>
                <w:rStyle w:val="Hyperlink"/>
                <w:noProof/>
              </w:rPr>
              <w:t>2.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 xml:space="preserve">DADOS DO </w:t>
            </w:r>
            <w:r w:rsidR="00EE4073">
              <w:rPr>
                <w:rStyle w:val="Hyperlink"/>
                <w:noProof/>
              </w:rPr>
              <w:t>PROJETO DE PD&amp;I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191" w:history="1">
            <w:r w:rsidR="00513068" w:rsidRPr="00B113D2">
              <w:rPr>
                <w:rStyle w:val="Hyperlink"/>
                <w:noProof/>
              </w:rPr>
              <w:t>3.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 xml:space="preserve">DESCRIÇÃO DO </w:t>
            </w:r>
            <w:r w:rsidR="00EE4073">
              <w:rPr>
                <w:rStyle w:val="Hyperlink"/>
                <w:noProof/>
              </w:rPr>
              <w:t>PROJETO DE PD&amp;I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2" w:history="1">
            <w:r w:rsidR="00513068" w:rsidRPr="00B113D2">
              <w:rPr>
                <w:rStyle w:val="Hyperlink"/>
                <w:noProof/>
              </w:rPr>
              <w:t>3.1.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Descrição Geral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3" w:history="1">
            <w:r w:rsidR="00513068" w:rsidRPr="00B113D2">
              <w:rPr>
                <w:rStyle w:val="Hyperlink"/>
                <w:noProof/>
              </w:rPr>
              <w:t>3.2.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Escopo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4" w:history="1">
            <w:r w:rsidR="00513068" w:rsidRPr="00B113D2">
              <w:rPr>
                <w:rStyle w:val="Hyperlink"/>
                <w:noProof/>
              </w:rPr>
              <w:t>3.3.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Premissas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5" w:history="1">
            <w:r w:rsidR="00513068" w:rsidRPr="00B113D2">
              <w:rPr>
                <w:rStyle w:val="Hyperlink"/>
                <w:noProof/>
              </w:rPr>
              <w:t>3.4.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Riscos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6" w:history="1">
            <w:r w:rsidR="00513068" w:rsidRPr="00B113D2">
              <w:rPr>
                <w:rStyle w:val="Hyperlink"/>
                <w:noProof/>
              </w:rPr>
              <w:t>3.5.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Objetivos Gerais e Específicos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7" w:history="1">
            <w:r w:rsidR="00513068" w:rsidRPr="00B113D2">
              <w:rPr>
                <w:rStyle w:val="Hyperlink"/>
                <w:noProof/>
              </w:rPr>
              <w:t>3.6.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Metas: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198" w:history="1">
            <w:r w:rsidR="00513068" w:rsidRPr="00B113D2">
              <w:rPr>
                <w:rStyle w:val="Hyperlink"/>
                <w:noProof/>
              </w:rPr>
              <w:t>3.7.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Resultados Esperados: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199" w:history="1">
            <w:r w:rsidR="00513068" w:rsidRPr="00B113D2">
              <w:rPr>
                <w:rStyle w:val="Hyperlink"/>
                <w:noProof/>
              </w:rPr>
              <w:t>4.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ESTÁGIO ATUAL E DESEJADO DA MATURIDADE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00" w:history="1">
            <w:r w:rsidR="00513068" w:rsidRPr="00B113D2">
              <w:rPr>
                <w:rStyle w:val="Hyperlink"/>
                <w:noProof/>
              </w:rPr>
              <w:t>5.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COMPROMISSO COM O DESENVOLVIMENTO REGIONAL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01" w:history="1">
            <w:r w:rsidR="00513068" w:rsidRPr="00B113D2">
              <w:rPr>
                <w:rStyle w:val="Hyperlink"/>
                <w:noProof/>
              </w:rPr>
              <w:t>6.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ATIVIDADES PREVISTAS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2" w:history="1">
            <w:r w:rsidR="00513068" w:rsidRPr="00B113D2">
              <w:rPr>
                <w:rStyle w:val="Hyperlink"/>
                <w:noProof/>
              </w:rPr>
              <w:t>6.1.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Quadro Resumo: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3" w:history="1">
            <w:r w:rsidR="00513068" w:rsidRPr="00B113D2">
              <w:rPr>
                <w:rStyle w:val="Hyperlink"/>
                <w:noProof/>
              </w:rPr>
              <w:t>6.2.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Plano de Execução: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4" w:history="1">
            <w:r w:rsidR="00513068" w:rsidRPr="00B113D2">
              <w:rPr>
                <w:rStyle w:val="Hyperlink"/>
                <w:noProof/>
              </w:rPr>
              <w:t>6.3.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Cronograma: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5" w:history="1">
            <w:r w:rsidR="00513068" w:rsidRPr="00B113D2">
              <w:rPr>
                <w:rStyle w:val="Hyperlink"/>
                <w:noProof/>
              </w:rPr>
              <w:t>6.4.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Metodologia e Estratégia de Ação: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06" w:history="1">
            <w:r w:rsidR="00513068" w:rsidRPr="00B113D2">
              <w:rPr>
                <w:rStyle w:val="Hyperlink"/>
                <w:noProof/>
              </w:rPr>
              <w:t>7.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DISPÊNDIOS PREVISTOS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7" w:history="1">
            <w:r w:rsidR="00513068" w:rsidRPr="00B113D2">
              <w:rPr>
                <w:rStyle w:val="Hyperlink"/>
                <w:noProof/>
              </w:rPr>
              <w:t>7.1.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Quadro de Usos e Fontes: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8" w:history="1">
            <w:r w:rsidR="00513068" w:rsidRPr="00B113D2">
              <w:rPr>
                <w:rStyle w:val="Hyperlink"/>
                <w:noProof/>
              </w:rPr>
              <w:t>7.2.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Cronograma Físico-Financeiro: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09" w:history="1">
            <w:r w:rsidR="00513068" w:rsidRPr="00B113D2">
              <w:rPr>
                <w:rStyle w:val="Hyperlink"/>
                <w:noProof/>
              </w:rPr>
              <w:t>7.3.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Cronograma de Desembolso: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2"/>
            <w:tabs>
              <w:tab w:val="left" w:pos="960"/>
              <w:tab w:val="right" w:leader="dot" w:pos="8919"/>
            </w:tabs>
            <w:rPr>
              <w:rFonts w:eastAsiaTheme="minorEastAsia" w:cstheme="minorBidi"/>
              <w:b w:val="0"/>
              <w:smallCaps w:val="0"/>
              <w:noProof/>
              <w:sz w:val="22"/>
              <w:szCs w:val="22"/>
            </w:rPr>
          </w:pPr>
          <w:hyperlink w:anchor="_Toc128661210" w:history="1">
            <w:r w:rsidR="00513068" w:rsidRPr="00B113D2">
              <w:rPr>
                <w:rStyle w:val="Hyperlink"/>
                <w:noProof/>
              </w:rPr>
              <w:t>7.4.</w:t>
            </w:r>
            <w:r w:rsidR="00513068">
              <w:rPr>
                <w:rFonts w:eastAsiaTheme="minorEastAsia" w:cstheme="minorBidi"/>
                <w:b w:val="0"/>
                <w:small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Recursos Financeiros: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1" w:history="1">
            <w:r w:rsidR="00513068" w:rsidRPr="00B113D2">
              <w:rPr>
                <w:rStyle w:val="Hyperlink"/>
                <w:noProof/>
              </w:rPr>
              <w:t>8.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DETALHAMENTO DOS RECURSOS HUMANOS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2" w:history="1">
            <w:r w:rsidR="00513068" w:rsidRPr="00B113D2">
              <w:rPr>
                <w:rStyle w:val="Hyperlink"/>
                <w:noProof/>
              </w:rPr>
              <w:t>9.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PERÍODO E LOCAL DE EXECUÇÃO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3" w:history="1">
            <w:r w:rsidR="00513068" w:rsidRPr="00B113D2">
              <w:rPr>
                <w:rStyle w:val="Hyperlink"/>
                <w:noProof/>
              </w:rPr>
              <w:t>10.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RELEVÂNCIA DOS RESULTADOS E OS IMPACTOS ESPERADOS, INCLUSIVE EVENTUAIS EFEITOS MULTIPLICADORES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4" w:history="1">
            <w:r w:rsidR="00513068" w:rsidRPr="00B113D2">
              <w:rPr>
                <w:rStyle w:val="Hyperlink"/>
                <w:noProof/>
              </w:rPr>
              <w:t>11.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SEGMENTOS SOCIOECONÔMICOS BENEFICIADOS (PÚBLICO ALVO)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3068" w:rsidRDefault="00883736">
          <w:pPr>
            <w:pStyle w:val="Sumrio1"/>
            <w:rPr>
              <w:rFonts w:eastAsiaTheme="minorEastAsia" w:cstheme="minorBidi"/>
              <w:bCs w:val="0"/>
              <w:caps w:val="0"/>
              <w:noProof/>
              <w:sz w:val="22"/>
              <w:szCs w:val="22"/>
            </w:rPr>
          </w:pPr>
          <w:hyperlink w:anchor="_Toc128661215" w:history="1">
            <w:r w:rsidR="00513068" w:rsidRPr="00B113D2">
              <w:rPr>
                <w:rStyle w:val="Hyperlink"/>
                <w:noProof/>
              </w:rPr>
              <w:t>12.</w:t>
            </w:r>
            <w:r w:rsidR="0051306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</w:rPr>
              <w:tab/>
            </w:r>
            <w:r w:rsidR="00513068" w:rsidRPr="00B113D2">
              <w:rPr>
                <w:rStyle w:val="Hyperlink"/>
                <w:noProof/>
              </w:rPr>
              <w:t>CONTRIBUIÇÃO À CONSECUÇÃO DOS OBJETIVOS E METAS DO PUR</w:t>
            </w:r>
            <w:r w:rsidR="0051306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3068">
              <w:rPr>
                <w:noProof/>
                <w:webHidden/>
              </w:rPr>
              <w:instrText xml:space="preserve"> PAGEREF _Toc128661215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306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6C94" w:rsidRDefault="00883736" w:rsidP="00EA6C94">
          <w:pPr>
            <w:spacing w:before="120" w:after="120"/>
          </w:pPr>
          <w:r>
            <w:rPr>
              <w:b/>
              <w:bCs/>
            </w:rPr>
            <w:fldChar w:fldCharType="end"/>
          </w:r>
        </w:p>
      </w:sdtContent>
    </w:sdt>
    <w:p w:rsidR="00EA6C94" w:rsidRDefault="00EA6C94" w:rsidP="00EA6C94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EA6C94" w:rsidRPr="005179B5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65246F">
        <w:rPr>
          <w:rFonts w:asciiTheme="minorHAnsi" w:hAnsiTheme="minorHAnsi" w:cstheme="minorHAnsi"/>
          <w:szCs w:val="22"/>
        </w:rPr>
        <w:lastRenderedPageBreak/>
        <w:t xml:space="preserve">PLANO DE UTILIZAÇÃO DE RECURSOS APLICADOS NOS </w:t>
      </w:r>
      <w:r w:rsidR="001E1B81">
        <w:rPr>
          <w:rFonts w:asciiTheme="minorHAnsi" w:hAnsiTheme="minorHAnsi" w:cstheme="minorHAnsi"/>
          <w:szCs w:val="22"/>
        </w:rPr>
        <w:t xml:space="preserve">PROJETOS DE </w:t>
      </w:r>
      <w:proofErr w:type="spellStart"/>
      <w:r w:rsidR="001E1B81">
        <w:rPr>
          <w:rFonts w:asciiTheme="minorHAnsi" w:hAnsiTheme="minorHAnsi" w:cstheme="minorHAnsi"/>
          <w:szCs w:val="22"/>
        </w:rPr>
        <w:t>PD&amp;I</w:t>
      </w:r>
      <w:proofErr w:type="spellEnd"/>
      <w:r w:rsidRPr="0065246F">
        <w:rPr>
          <w:rFonts w:asciiTheme="minorHAnsi" w:hAnsiTheme="minorHAnsi" w:cstheme="minorHAnsi"/>
          <w:szCs w:val="22"/>
        </w:rPr>
        <w:t xml:space="preserve"> NOS TERMOS DA RESOLUÇÃO CAPDA Nº 02, DE 31 DE MARÇO DE 2020.</w:t>
      </w:r>
    </w:p>
    <w:p w:rsidR="00EA6C94" w:rsidRPr="0065246F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0" w:name="_Toc55573925"/>
      <w:bookmarkStart w:id="1" w:name="_Toc128661189"/>
      <w:r w:rsidRPr="0065246F">
        <w:rPr>
          <w:rFonts w:asciiTheme="minorHAnsi" w:hAnsiTheme="minorHAnsi" w:cstheme="minorHAnsi"/>
          <w:szCs w:val="22"/>
        </w:rPr>
        <w:t xml:space="preserve">DADOS GERAIS: IDENTIFICAÇÃO DO </w:t>
      </w:r>
      <w:r w:rsidR="00EE4073">
        <w:rPr>
          <w:rFonts w:asciiTheme="minorHAnsi" w:hAnsiTheme="minorHAnsi" w:cstheme="minorHAnsi"/>
          <w:szCs w:val="22"/>
        </w:rPr>
        <w:t>TEMA</w:t>
      </w:r>
      <w:bookmarkEnd w:id="0"/>
      <w:bookmarkEnd w:id="1"/>
      <w:r w:rsidR="00883736">
        <w:rPr>
          <w:rFonts w:asciiTheme="minorHAnsi" w:hAnsiTheme="minorHAnsi" w:cstheme="minorHAnsi"/>
          <w:szCs w:val="22"/>
        </w:rPr>
        <w:fldChar w:fldCharType="begin"/>
      </w:r>
      <w:r>
        <w:instrText xml:space="preserve"> XE "</w:instrText>
      </w:r>
      <w:r w:rsidRPr="00AE5C94">
        <w:rPr>
          <w:rFonts w:asciiTheme="minorHAnsi" w:hAnsiTheme="minorHAnsi" w:cstheme="minorHAnsi"/>
          <w:szCs w:val="22"/>
        </w:rPr>
        <w:instrText>DADOS GERAIS</w:instrText>
      </w:r>
      <w:r w:rsidRPr="00AE5C94">
        <w:instrText>\</w:instrText>
      </w:r>
      <w:r w:rsidRPr="00AE5C94">
        <w:rPr>
          <w:rFonts w:asciiTheme="minorHAnsi" w:hAnsiTheme="minorHAnsi" w:cstheme="minorHAnsi"/>
          <w:szCs w:val="22"/>
        </w:rPr>
        <w:instrText>: IDENTIFICAÇÃO DO PROGRAMA PRIORITÁRIO</w:instrText>
      </w:r>
      <w:r>
        <w:instrText xml:space="preserve">" </w:instrText>
      </w:r>
      <w:r w:rsidR="00883736">
        <w:rPr>
          <w:rFonts w:asciiTheme="minorHAnsi" w:hAnsiTheme="minorHAnsi" w:cstheme="minorHAnsi"/>
          <w:szCs w:val="22"/>
        </w:rPr>
        <w:fldChar w:fldCharType="end"/>
      </w:r>
    </w:p>
    <w:tbl>
      <w:tblPr>
        <w:tblStyle w:val="Tabelacomgrade"/>
        <w:tblW w:w="9100" w:type="dxa"/>
        <w:shd w:val="clear" w:color="auto" w:fill="E2EFD9" w:themeFill="accent6" w:themeFillTint="33"/>
        <w:tblLook w:val="04A0"/>
      </w:tblPr>
      <w:tblGrid>
        <w:gridCol w:w="5949"/>
        <w:gridCol w:w="3151"/>
      </w:tblGrid>
      <w:tr w:rsidR="00EA6C94" w:rsidRPr="0065246F" w:rsidTr="00F90867">
        <w:trPr>
          <w:trHeight w:val="289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pStyle w:val="NomarlPpi"/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EA6C94" w:rsidRPr="0065246F" w:rsidTr="00F90867">
        <w:trPr>
          <w:trHeight w:val="324"/>
        </w:trPr>
        <w:tc>
          <w:tcPr>
            <w:tcW w:w="5949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5322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5322">
              <w:rPr>
                <w:rFonts w:asciiTheme="minorHAnsi" w:hAnsiTheme="minorHAnsi" w:cstheme="minorHAnsi"/>
              </w:rPr>
              <w:t>Instituição Coordenadora: Instituição Universidade Federal do Amazonas (UFAM)</w:t>
            </w:r>
          </w:p>
        </w:tc>
        <w:tc>
          <w:tcPr>
            <w:tcW w:w="315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5322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5322">
              <w:rPr>
                <w:rFonts w:asciiTheme="minorHAnsi" w:hAnsiTheme="minorHAnsi" w:cstheme="minorHAnsi"/>
              </w:rPr>
              <w:t>CNPJ: 04.378.626/0001-97</w:t>
            </w:r>
          </w:p>
        </w:tc>
      </w:tr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5322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025322">
              <w:rPr>
                <w:rFonts w:asciiTheme="minorHAnsi" w:hAnsiTheme="minorHAnsi" w:cstheme="minorHAnsi"/>
              </w:rPr>
              <w:t>Endereço: Av. Rodrigo Otávio, 6.200, Coroado I, Campus Universitário Senador Arthur</w:t>
            </w:r>
          </w:p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5322">
              <w:rPr>
                <w:rFonts w:asciiTheme="minorHAnsi" w:hAnsiTheme="minorHAnsi" w:cstheme="minorHAnsi"/>
              </w:rPr>
              <w:t>Virgílio Filho</w:t>
            </w:r>
          </w:p>
        </w:tc>
      </w:tr>
    </w:tbl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9108"/>
      </w:tblGrid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84580F" w:rsidRDefault="00EA6C94" w:rsidP="003A0DDC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25322">
              <w:rPr>
                <w:rFonts w:asciiTheme="minorHAnsi" w:hAnsiTheme="minorHAnsi" w:cstheme="minorHAnsi"/>
                <w:szCs w:val="22"/>
              </w:rPr>
              <w:t>Representante</w:t>
            </w:r>
            <w:r w:rsidRPr="0084580F">
              <w:rPr>
                <w:rFonts w:asciiTheme="minorHAnsi" w:hAnsiTheme="minorHAnsi" w:cstheme="minorHAnsi"/>
                <w:szCs w:val="22"/>
              </w:rPr>
              <w:t xml:space="preserve"> Legal </w:t>
            </w:r>
            <w:r w:rsidRPr="00025322">
              <w:rPr>
                <w:rFonts w:asciiTheme="minorHAnsi" w:hAnsiTheme="minorHAnsi" w:cstheme="minorHAnsi"/>
                <w:szCs w:val="22"/>
              </w:rPr>
              <w:t>Coordenadora</w:t>
            </w:r>
            <w:r w:rsidRPr="0084580F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Sylvio Mário </w:t>
            </w:r>
            <w:proofErr w:type="spellStart"/>
            <w:r w:rsidRPr="009A6E10">
              <w:rPr>
                <w:rFonts w:ascii="Segoe UI" w:hAnsi="Segoe UI" w:cs="Segoe UI"/>
                <w:sz w:val="20"/>
                <w:szCs w:val="20"/>
              </w:rPr>
              <w:t>Puga</w:t>
            </w:r>
            <w:proofErr w:type="spellEnd"/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 Ferreira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CPF: 405.295.092-53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Formação: </w:t>
            </w:r>
            <w:r w:rsidRPr="009A6E10">
              <w:rPr>
                <w:rFonts w:ascii="Segoe UI" w:hAnsi="Segoe UI" w:cs="Segoe UI"/>
                <w:sz w:val="20"/>
                <w:szCs w:val="20"/>
              </w:rPr>
              <w:t xml:space="preserve">Ciências Econômicas pela Universidade Federal do Amazonas (1992)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Endereço: Rua Conde de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Anadia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nº23- Torre1-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Aptº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102- Cond. Miami Park- Parque 10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Telefone: 98425-3751 – (92)99114-2645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Correio eletrônico: gabinete@ufam.edu.br</w:t>
            </w:r>
          </w:p>
        </w:tc>
      </w:tr>
    </w:tbl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9108"/>
      </w:tblGrid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bookmarkStart w:id="2" w:name="_Toc55573926"/>
            <w:r w:rsidRPr="009A6E10">
              <w:rPr>
                <w:rFonts w:asciiTheme="minorHAnsi" w:hAnsiTheme="minorHAnsi" w:cstheme="minorHAnsi"/>
                <w:b/>
                <w:bCs/>
                <w:szCs w:val="22"/>
              </w:rPr>
              <w:t>Representante Legal Coordenadora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CPF: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Formação: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Endereço: rua Rio Içá 1065 Residencial Saint André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apart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604 Nossa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Sra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das Graças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Telefone: </w:t>
            </w:r>
          </w:p>
        </w:tc>
      </w:tr>
      <w:tr w:rsidR="00EA6C94" w:rsidRPr="009A6E10" w:rsidTr="00F90867">
        <w:trPr>
          <w:cantSplit/>
          <w:trHeight w:val="37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Correio eletrônico: </w:t>
            </w:r>
          </w:p>
        </w:tc>
      </w:tr>
    </w:tbl>
    <w:p w:rsidR="00EA6C94" w:rsidRDefault="00EA6C94" w:rsidP="00EA6C94"/>
    <w:p w:rsidR="00EA6C94" w:rsidRDefault="00EA6C94" w:rsidP="00EA6C94">
      <w:pPr>
        <w:spacing w:after="160" w:line="259" w:lineRule="auto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EA6C94" w:rsidRPr="0065246F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" w:name="_Toc128661190"/>
      <w:r w:rsidRPr="0065246F">
        <w:rPr>
          <w:rFonts w:asciiTheme="minorHAnsi" w:hAnsiTheme="minorHAnsi" w:cstheme="minorHAnsi"/>
          <w:szCs w:val="22"/>
        </w:rPr>
        <w:lastRenderedPageBreak/>
        <w:t xml:space="preserve">DADOS DO </w:t>
      </w:r>
      <w:r w:rsidR="00EE4073">
        <w:rPr>
          <w:rFonts w:asciiTheme="minorHAnsi" w:hAnsiTheme="minorHAnsi" w:cstheme="minorHAnsi"/>
          <w:szCs w:val="22"/>
        </w:rPr>
        <w:t xml:space="preserve">PROJETO DE </w:t>
      </w:r>
      <w:proofErr w:type="spellStart"/>
      <w:r w:rsidR="00EE4073">
        <w:rPr>
          <w:rFonts w:asciiTheme="minorHAnsi" w:hAnsiTheme="minorHAnsi" w:cstheme="minorHAnsi"/>
          <w:szCs w:val="22"/>
        </w:rPr>
        <w:t>PD&amp;I</w:t>
      </w:r>
      <w:bookmarkEnd w:id="2"/>
      <w:bookmarkEnd w:id="3"/>
      <w:proofErr w:type="spellEnd"/>
      <w:r w:rsidR="00883736">
        <w:rPr>
          <w:rFonts w:asciiTheme="minorHAnsi" w:hAnsiTheme="minorHAnsi" w:cstheme="minorHAnsi"/>
          <w:szCs w:val="22"/>
        </w:rPr>
        <w:fldChar w:fldCharType="begin"/>
      </w:r>
      <w:r>
        <w:instrText xml:space="preserve"> XE "</w:instrText>
      </w:r>
      <w:r w:rsidRPr="00AE5C94">
        <w:rPr>
          <w:rFonts w:asciiTheme="minorHAnsi" w:hAnsiTheme="minorHAnsi" w:cstheme="minorHAnsi"/>
          <w:szCs w:val="22"/>
        </w:rPr>
        <w:instrText>DADOS DO PROJETO PRIORITÁRIO</w:instrText>
      </w:r>
      <w:r>
        <w:instrText xml:space="preserve">" </w:instrText>
      </w:r>
      <w:r w:rsidR="00883736">
        <w:rPr>
          <w:rFonts w:asciiTheme="minorHAnsi" w:hAnsiTheme="minorHAnsi" w:cstheme="minorHAnsi"/>
          <w:szCs w:val="22"/>
        </w:rPr>
        <w:fldChar w:fldCharType="end"/>
      </w:r>
    </w:p>
    <w:tbl>
      <w:tblPr>
        <w:tblStyle w:val="Tabelacomgrade"/>
        <w:tblW w:w="9100" w:type="dxa"/>
        <w:shd w:val="clear" w:color="auto" w:fill="E2EFD9" w:themeFill="accent6" w:themeFillTint="33"/>
        <w:tblLook w:val="04A0"/>
      </w:tblPr>
      <w:tblGrid>
        <w:gridCol w:w="5698"/>
        <w:gridCol w:w="3402"/>
      </w:tblGrid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021256" w:rsidRDefault="00EA6C94" w:rsidP="0084580F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021256">
              <w:rPr>
                <w:rFonts w:asciiTheme="minorHAnsi" w:hAnsiTheme="minorHAnsi" w:cstheme="minorHAnsi"/>
                <w:b/>
              </w:rPr>
              <w:t xml:space="preserve">Valor Total do Projeto: </w:t>
            </w:r>
            <w:r w:rsidR="00021256">
              <w:rPr>
                <w:rFonts w:asciiTheme="minorHAnsi" w:hAnsiTheme="minorHAnsi" w:cstheme="minorHAnsi"/>
                <w:b/>
              </w:rPr>
              <w:t xml:space="preserve">R$ </w:t>
            </w:r>
            <w:proofErr w:type="spellStart"/>
            <w:r w:rsidR="0084580F">
              <w:rPr>
                <w:rFonts w:asciiTheme="minorHAnsi" w:hAnsiTheme="minorHAnsi" w:cstheme="minorHAnsi"/>
                <w:b/>
              </w:rPr>
              <w:t>xxxxxxxx</w:t>
            </w:r>
            <w:proofErr w:type="spellEnd"/>
            <w:r w:rsidR="00021256">
              <w:rPr>
                <w:rFonts w:asciiTheme="minorHAnsi" w:hAnsiTheme="minorHAnsi" w:cstheme="minorHAnsi"/>
                <w:b/>
              </w:rPr>
              <w:t xml:space="preserve"> (</w:t>
            </w:r>
            <w:r w:rsidR="0084580F">
              <w:rPr>
                <w:rFonts w:asciiTheme="minorHAnsi" w:hAnsiTheme="minorHAnsi" w:cstheme="minorHAnsi"/>
                <w:b/>
              </w:rPr>
              <w:t>valor escrito</w:t>
            </w:r>
            <w:r w:rsidR="00021256">
              <w:rPr>
                <w:rFonts w:asciiTheme="minorHAnsi" w:hAnsiTheme="minorHAnsi" w:cstheme="minorHAnsi"/>
                <w:b/>
              </w:rPr>
              <w:t>)</w:t>
            </w:r>
            <w:bookmarkStart w:id="4" w:name="_GoBack"/>
            <w:bookmarkEnd w:id="4"/>
          </w:p>
        </w:tc>
      </w:tr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Identificação da Beneficiária:</w:t>
            </w:r>
          </w:p>
        </w:tc>
      </w:tr>
      <w:tr w:rsidR="00EA6C94" w:rsidRPr="00DA1EA6" w:rsidTr="00F90867">
        <w:trPr>
          <w:trHeight w:val="324"/>
        </w:trPr>
        <w:tc>
          <w:tcPr>
            <w:tcW w:w="569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DA1EA6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</w:rPr>
              <w:t>Instituição Executora</w:t>
            </w:r>
            <w:r w:rsidRPr="009F6AD7">
              <w:rPr>
                <w:rFonts w:asciiTheme="minorHAnsi" w:hAnsiTheme="minorHAnsi" w:cstheme="minorHAnsi"/>
              </w:rPr>
              <w:t>:</w:t>
            </w:r>
            <w:r w:rsidR="0084580F">
              <w:rPr>
                <w:rFonts w:asciiTheme="minorHAnsi" w:hAnsiTheme="minorHAnsi" w:cstheme="minorHAnsi"/>
              </w:rPr>
              <w:t xml:space="preserve"> UFAM</w:t>
            </w:r>
          </w:p>
        </w:tc>
        <w:tc>
          <w:tcPr>
            <w:tcW w:w="3402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DA1EA6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</w:rPr>
              <w:t>CNPJ: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A6C94" w:rsidRPr="0065246F" w:rsidTr="00F90867">
        <w:trPr>
          <w:trHeight w:val="324"/>
        </w:trPr>
        <w:tc>
          <w:tcPr>
            <w:tcW w:w="9100" w:type="dxa"/>
            <w:gridSpan w:val="2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</w:rPr>
              <w:t xml:space="preserve">Endereço: </w:t>
            </w:r>
          </w:p>
        </w:tc>
      </w:tr>
    </w:tbl>
    <w:p w:rsidR="00EA6C94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9108"/>
      </w:tblGrid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44CB8">
              <w:rPr>
                <w:rFonts w:asciiTheme="minorHAnsi" w:hAnsiTheme="minorHAnsi" w:cstheme="minorHAnsi"/>
                <w:szCs w:val="22"/>
              </w:rPr>
              <w:t>Representante</w:t>
            </w:r>
            <w:r w:rsidRPr="0065246F">
              <w:rPr>
                <w:rFonts w:asciiTheme="minorHAnsi" w:hAnsiTheme="minorHAnsi" w:cstheme="minorHAnsi"/>
                <w:szCs w:val="22"/>
                <w:lang w:val="en-US"/>
              </w:rPr>
              <w:t xml:space="preserve"> Legal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da </w:t>
            </w:r>
            <w:r w:rsidRPr="00944CB8">
              <w:rPr>
                <w:rFonts w:asciiTheme="minorHAnsi" w:hAnsiTheme="minorHAnsi" w:cstheme="minorHAnsi"/>
                <w:szCs w:val="22"/>
              </w:rPr>
              <w:t>Executora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CPF: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Formação: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>Endereço:</w:t>
            </w:r>
            <w:r>
              <w:rPr>
                <w:rFonts w:eastAsia="Calibri" w:cs="Calibri"/>
                <w:szCs w:val="22"/>
              </w:rPr>
              <w:t xml:space="preserve">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Telefone: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08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>Correio elet</w:t>
            </w:r>
            <w:r>
              <w:rPr>
                <w:rFonts w:asciiTheme="minorHAnsi" w:hAnsiTheme="minorHAnsi" w:cstheme="minorHAnsi"/>
                <w:szCs w:val="22"/>
              </w:rPr>
              <w:t xml:space="preserve">rônico: </w:t>
            </w:r>
          </w:p>
        </w:tc>
      </w:tr>
    </w:tbl>
    <w:p w:rsidR="00EA6C94" w:rsidRPr="0065246F" w:rsidRDefault="00EA6C94" w:rsidP="00EA6C94">
      <w:pPr>
        <w:spacing w:before="240" w:line="276" w:lineRule="auto"/>
        <w:rPr>
          <w:rFonts w:asciiTheme="minorHAnsi" w:hAnsiTheme="minorHAnsi" w:cstheme="minorHAnsi"/>
          <w:szCs w:val="22"/>
        </w:rPr>
      </w:pPr>
    </w:p>
    <w:tbl>
      <w:tblPr>
        <w:tblW w:w="91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2EFD9" w:themeFill="accent6" w:themeFillTint="33"/>
        <w:tblLook w:val="0000"/>
      </w:tblPr>
      <w:tblGrid>
        <w:gridCol w:w="4040"/>
        <w:gridCol w:w="2155"/>
        <w:gridCol w:w="2985"/>
      </w:tblGrid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Representante Legal da Executora: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CPF: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>Form</w:t>
            </w:r>
            <w:r>
              <w:rPr>
                <w:rFonts w:asciiTheme="minorHAnsi" w:hAnsiTheme="minorHAnsi" w:cstheme="minorHAnsi"/>
                <w:szCs w:val="22"/>
              </w:rPr>
              <w:t xml:space="preserve">ação: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Endereço: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Telefone: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Correio eletrônico: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EA6C94" w:rsidRPr="0065246F" w:rsidTr="00F90867">
        <w:trPr>
          <w:cantSplit/>
          <w:trHeight w:val="374"/>
        </w:trPr>
        <w:tc>
          <w:tcPr>
            <w:tcW w:w="61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Origem do Recurso: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CNPJ: 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Período Total de Execução: </w:t>
            </w:r>
            <w:r>
              <w:rPr>
                <w:rFonts w:asciiTheme="minorHAnsi" w:hAnsiTheme="minorHAnsi" w:cstheme="minorHAnsi"/>
                <w:szCs w:val="22"/>
              </w:rPr>
              <w:t>XX meses (dia/mês/ano – dia/mês/ano)</w:t>
            </w:r>
          </w:p>
        </w:tc>
      </w:tr>
      <w:tr w:rsidR="00EA6C94" w:rsidRPr="0065246F" w:rsidTr="00F90867">
        <w:trPr>
          <w:cantSplit/>
          <w:trHeight w:val="374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Área de Desenvolvimento: Informática, Energia, Agronegócio, Eletroeletrônico, Telecomunicações, Educação, Transporte ou outras áreas prioritárias definidas pelo CAPDA para projetos de formação ou capacitação profissional.</w:t>
            </w:r>
          </w:p>
        </w:tc>
      </w:tr>
      <w:tr w:rsidR="00EA6C94" w:rsidRPr="0065246F" w:rsidTr="00F90867">
        <w:trPr>
          <w:cantSplit/>
          <w:trHeight w:val="159"/>
        </w:trPr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Inovação: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>) Produto/ Serviço</w:t>
            </w:r>
          </w:p>
        </w:tc>
      </w:tr>
      <w:tr w:rsidR="00EA6C94" w:rsidRPr="0065246F" w:rsidTr="00F90867">
        <w:trPr>
          <w:cantSplit/>
          <w:trHeight w:val="179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>(  ) Processo Produtivo</w:t>
            </w:r>
          </w:p>
        </w:tc>
      </w:tr>
      <w:tr w:rsidR="00EA6C94" w:rsidRPr="0065246F" w:rsidTr="00F90867">
        <w:trPr>
          <w:cantSplit/>
          <w:trHeight w:val="267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Novidade: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 ) Amazônia Ocidental / Amapá</w:t>
            </w:r>
          </w:p>
        </w:tc>
      </w:tr>
      <w:tr w:rsidR="00EA6C94" w:rsidRPr="0065246F" w:rsidTr="00F90867">
        <w:trPr>
          <w:cantSplit/>
          <w:trHeight w:val="21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>) Brasil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) Mundo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 xml:space="preserve">Tipo de Projeto: 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bCs/>
                <w:szCs w:val="22"/>
              </w:rPr>
              <w:t>) P&amp;D em Empresas Investidoras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A6E10">
              <w:rPr>
                <w:rFonts w:asciiTheme="minorHAnsi" w:hAnsiTheme="minorHAnsi" w:cstheme="minorHAnsi"/>
                <w:szCs w:val="22"/>
              </w:rPr>
              <w:t>) Desenvolvimento de Novos Negócios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Desenvolvimento do Ecossistema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Tema do Projeto:</w:t>
            </w:r>
          </w:p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40206C">
              <w:rPr>
                <w:rFonts w:asciiTheme="minorHAnsi" w:hAnsiTheme="minorHAnsi" w:cstheme="minorHAnsi"/>
                <w:szCs w:val="22"/>
              </w:rPr>
              <w:t>(Projetos de P&amp;D em Empresas Investidoras)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Manufatura Enxuta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Integração e Desenvolvimento de Sistemas Cyber-Físicos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 )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Test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A6E10">
              <w:rPr>
                <w:rFonts w:asciiTheme="minorHAnsi" w:hAnsiTheme="minorHAnsi" w:cstheme="minorHAnsi"/>
                <w:szCs w:val="22"/>
              </w:rPr>
              <w:t>Beds</w:t>
            </w:r>
            <w:proofErr w:type="spellEnd"/>
            <w:r w:rsidRPr="009A6E10">
              <w:rPr>
                <w:rFonts w:asciiTheme="minorHAnsi" w:hAnsiTheme="minorHAnsi" w:cstheme="minorHAnsi"/>
                <w:szCs w:val="22"/>
              </w:rPr>
              <w:t xml:space="preserve"> e Fábricas do Futuro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A6E10">
              <w:rPr>
                <w:rFonts w:asciiTheme="minorHAnsi" w:hAnsiTheme="minorHAnsi" w:cstheme="minorHAnsi"/>
                <w:szCs w:val="22"/>
              </w:rPr>
              <w:t>) Robotização e Automação de Processos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>(</w:t>
            </w:r>
            <w:r w:rsidR="007E213D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  <w:r w:rsidRPr="009A6E10">
              <w:rPr>
                <w:rFonts w:asciiTheme="minorHAnsi" w:hAnsiTheme="minorHAnsi" w:cstheme="minorHAnsi"/>
                <w:bCs/>
                <w:szCs w:val="22"/>
              </w:rPr>
              <w:t xml:space="preserve"> ) Desenvolvimento de Sistemas Inteligentes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Desenvolvimento de Recursos Humanos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40206C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40206C">
              <w:rPr>
                <w:rFonts w:asciiTheme="minorHAnsi" w:hAnsiTheme="minorHAnsi" w:cstheme="minorHAnsi"/>
                <w:b/>
                <w:szCs w:val="22"/>
              </w:rPr>
              <w:t>Caracterização da Atividade de P</w:t>
            </w:r>
            <w:r>
              <w:rPr>
                <w:rFonts w:asciiTheme="minorHAnsi" w:hAnsiTheme="minorHAnsi" w:cstheme="minorHAnsi"/>
                <w:b/>
                <w:szCs w:val="22"/>
              </w:rPr>
              <w:t>D&amp;I</w:t>
            </w:r>
            <w:r w:rsidRPr="004020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65246F">
              <w:rPr>
                <w:rFonts w:asciiTheme="minorHAnsi" w:hAnsiTheme="minorHAnsi" w:cstheme="minorHAnsi"/>
                <w:szCs w:val="22"/>
              </w:rPr>
              <w:t xml:space="preserve">(Resolução </w:t>
            </w:r>
            <w:r>
              <w:rPr>
                <w:rFonts w:asciiTheme="minorHAnsi" w:hAnsiTheme="minorHAnsi" w:cstheme="minorHAnsi"/>
                <w:szCs w:val="22"/>
              </w:rPr>
              <w:t>nº 40-</w:t>
            </w:r>
            <w:r w:rsidRPr="0065246F">
              <w:rPr>
                <w:rFonts w:asciiTheme="minorHAnsi" w:hAnsiTheme="minorHAnsi" w:cstheme="minorHAnsi"/>
                <w:szCs w:val="22"/>
              </w:rPr>
              <w:t>CAS</w:t>
            </w:r>
            <w:r>
              <w:rPr>
                <w:rFonts w:asciiTheme="minorHAnsi" w:hAnsiTheme="minorHAnsi" w:cstheme="minorHAnsi"/>
                <w:szCs w:val="22"/>
              </w:rPr>
              <w:t xml:space="preserve"> de 10 de Maio de 20</w:t>
            </w:r>
            <w:r w:rsidRPr="0065246F">
              <w:rPr>
                <w:rFonts w:asciiTheme="minorHAnsi" w:hAnsiTheme="minorHAnsi" w:cstheme="minorHAnsi"/>
                <w:szCs w:val="22"/>
              </w:rPr>
              <w:t>18)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</w:t>
            </w:r>
            <w:r w:rsidR="007E213D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) Trabalho </w:t>
            </w:r>
            <w:r w:rsidR="007E213D" w:rsidRPr="009A6E10">
              <w:rPr>
                <w:rFonts w:asciiTheme="minorHAnsi" w:hAnsiTheme="minorHAnsi" w:cstheme="minorHAnsi"/>
                <w:szCs w:val="22"/>
              </w:rPr>
              <w:t>Teórico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ou Experimental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A6E10">
              <w:rPr>
                <w:rFonts w:asciiTheme="minorHAnsi" w:hAnsiTheme="minorHAnsi" w:cstheme="minorHAnsi"/>
                <w:bCs/>
                <w:szCs w:val="22"/>
              </w:rPr>
              <w:t>(  ) Trabalho Sistemático.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>(  ) Formação ou Capacitação Profissional</w:t>
            </w:r>
          </w:p>
        </w:tc>
      </w:tr>
      <w:tr w:rsidR="00EA6C94" w:rsidRPr="0065246F" w:rsidTr="00F90867">
        <w:trPr>
          <w:cantSplit/>
          <w:trHeight w:val="205"/>
        </w:trPr>
        <w:tc>
          <w:tcPr>
            <w:tcW w:w="40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6C94" w:rsidRPr="0065246F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szCs w:val="22"/>
              </w:rPr>
              <w:t xml:space="preserve">(  ) Serviço </w:t>
            </w:r>
            <w:r w:rsidR="00B92DE5" w:rsidRPr="009A6E10">
              <w:rPr>
                <w:rFonts w:asciiTheme="minorHAnsi" w:hAnsiTheme="minorHAnsi" w:cstheme="minorHAnsi"/>
                <w:szCs w:val="22"/>
              </w:rPr>
              <w:t>Científico</w:t>
            </w:r>
            <w:r w:rsidRPr="009A6E10">
              <w:rPr>
                <w:rFonts w:asciiTheme="minorHAnsi" w:hAnsiTheme="minorHAnsi" w:cstheme="minorHAnsi"/>
                <w:szCs w:val="22"/>
              </w:rPr>
              <w:t xml:space="preserve"> Tecnológico. </w:t>
            </w:r>
          </w:p>
        </w:tc>
      </w:tr>
    </w:tbl>
    <w:p w:rsidR="00EA6C94" w:rsidRDefault="00EA6C94" w:rsidP="00EA6C94">
      <w:pPr>
        <w:spacing w:after="160" w:line="259" w:lineRule="auto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5" w:name="_Toc128661191"/>
      <w:r>
        <w:rPr>
          <w:rFonts w:asciiTheme="minorHAnsi" w:hAnsiTheme="minorHAnsi" w:cstheme="minorHAnsi"/>
          <w:szCs w:val="22"/>
        </w:rPr>
        <w:lastRenderedPageBreak/>
        <w:t xml:space="preserve">DESCRIÇÃO DO </w:t>
      </w:r>
      <w:r w:rsidR="00EE4073">
        <w:rPr>
          <w:rFonts w:asciiTheme="minorHAnsi" w:hAnsiTheme="minorHAnsi" w:cstheme="minorHAnsi"/>
          <w:szCs w:val="22"/>
        </w:rPr>
        <w:t xml:space="preserve">PROJETO DE </w:t>
      </w:r>
      <w:proofErr w:type="spellStart"/>
      <w:r w:rsidR="00EE4073">
        <w:rPr>
          <w:rFonts w:asciiTheme="minorHAnsi" w:hAnsiTheme="minorHAnsi" w:cstheme="minorHAnsi"/>
          <w:szCs w:val="22"/>
        </w:rPr>
        <w:t>PD&amp;I</w:t>
      </w:r>
      <w:bookmarkEnd w:id="5"/>
      <w:proofErr w:type="spellEnd"/>
    </w:p>
    <w:p w:rsidR="00EA6C94" w:rsidRPr="001D4822" w:rsidRDefault="00EA6C94" w:rsidP="00EA6C94">
      <w:pPr>
        <w:pStyle w:val="Titulo2"/>
      </w:pPr>
      <w:bookmarkStart w:id="6" w:name="_Toc128661192"/>
      <w:r>
        <w:t>Descrição Geral</w:t>
      </w:r>
      <w:bookmarkEnd w:id="6"/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qual é problema que se quer resolver, bem como a solução proposta com os avanços tecnológicos que o projeto objetiva alcançar, vinculados às tecnologias habilitadoras da Indústria 4.0.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EA6C94" w:rsidP="00EA6C94">
      <w:pPr>
        <w:rPr>
          <w:lang w:eastAsia="en-US"/>
        </w:rPr>
      </w:pPr>
    </w:p>
    <w:p w:rsidR="00EA6C94" w:rsidRDefault="00EA6C94" w:rsidP="00EA6C94">
      <w:pPr>
        <w:pStyle w:val="Titulo2"/>
      </w:pPr>
      <w:bookmarkStart w:id="7" w:name="_Toc128661193"/>
      <w:r>
        <w:t>Escopo</w:t>
      </w:r>
      <w:bookmarkEnd w:id="7"/>
    </w:p>
    <w:p w:rsidR="00EA6C94" w:rsidRDefault="00EA6C94" w:rsidP="00EA6C94">
      <w:pPr>
        <w:spacing w:before="120" w:after="240"/>
        <w:rPr>
          <w:i/>
          <w:lang w:eastAsia="zh-CN"/>
        </w:rPr>
      </w:pPr>
      <w:r w:rsidRPr="009B023D">
        <w:rPr>
          <w:i/>
          <w:color w:val="FF0000"/>
          <w:lang w:eastAsia="zh-CN"/>
        </w:rPr>
        <w:t>Descrever os entregáveis e os requisitos do projeto</w:t>
      </w:r>
      <w:r w:rsidRPr="00EF409F">
        <w:rPr>
          <w:i/>
          <w:lang w:eastAsia="zh-CN"/>
        </w:rPr>
        <w:t>.</w:t>
      </w:r>
    </w:p>
    <w:p w:rsidR="00EA6C94" w:rsidRDefault="00EA6C94" w:rsidP="00EA6C94">
      <w:pPr>
        <w:pStyle w:val="Titulo2"/>
      </w:pPr>
      <w:bookmarkStart w:id="8" w:name="_Toc128661194"/>
      <w:r>
        <w:t>Premissas</w:t>
      </w:r>
      <w:bookmarkEnd w:id="8"/>
    </w:p>
    <w:p w:rsidR="00EA6C94" w:rsidRPr="00CC22C5" w:rsidRDefault="00EA6C94" w:rsidP="00EA6C94">
      <w:pPr>
        <w:rPr>
          <w:i/>
          <w:color w:val="FF0000"/>
          <w:lang w:eastAsia="zh-CN"/>
        </w:rPr>
      </w:pPr>
      <w:r w:rsidRPr="00CC22C5">
        <w:rPr>
          <w:i/>
          <w:color w:val="FF0000"/>
          <w:lang w:eastAsia="zh-CN"/>
        </w:rPr>
        <w:t>Listar as condições para realização do projeto que precisam ser monitoradas e validadas.</w:t>
      </w:r>
    </w:p>
    <w:p w:rsidR="00EA6C94" w:rsidRDefault="00EA6C94" w:rsidP="00EA6C94">
      <w:pPr>
        <w:rPr>
          <w:i/>
          <w:lang w:eastAsia="zh-CN"/>
        </w:rPr>
      </w:pPr>
    </w:p>
    <w:p w:rsidR="00EA6C94" w:rsidRPr="0084580F" w:rsidRDefault="00EA6C94" w:rsidP="00EA6C94">
      <w:pPr>
        <w:rPr>
          <w:rFonts w:asciiTheme="minorHAnsi" w:hAnsiTheme="minorHAnsi"/>
          <w:color w:val="FF0000"/>
          <w:lang w:eastAsia="zh-CN"/>
        </w:rPr>
      </w:pPr>
      <w:r w:rsidRPr="0084580F">
        <w:rPr>
          <w:rFonts w:asciiTheme="minorHAnsi" w:hAnsiTheme="minorHAnsi"/>
          <w:b/>
          <w:color w:val="FF0000"/>
          <w:lang w:eastAsia="zh-CN"/>
        </w:rPr>
        <w:t>Premissa 1:</w:t>
      </w:r>
      <w:r w:rsidRPr="0084580F">
        <w:rPr>
          <w:rFonts w:asciiTheme="minorHAnsi" w:hAnsiTheme="minorHAnsi"/>
          <w:color w:val="FF0000"/>
          <w:lang w:eastAsia="zh-CN"/>
        </w:rPr>
        <w:t xml:space="preserve"> </w:t>
      </w:r>
      <w:r w:rsidR="003A0DDC" w:rsidRPr="0084580F">
        <w:rPr>
          <w:rFonts w:asciiTheme="minorHAnsi" w:hAnsiTheme="minorHAnsi"/>
          <w:color w:val="FF0000"/>
          <w:lang w:eastAsia="zh-CN"/>
        </w:rPr>
        <w:t xml:space="preserve"> </w:t>
      </w:r>
      <w:r w:rsidR="00B5542E" w:rsidRPr="0084580F">
        <w:rPr>
          <w:rFonts w:asciiTheme="minorHAnsi" w:hAnsiTheme="minorHAnsi"/>
          <w:color w:val="FF0000"/>
          <w:lang w:eastAsia="zh-CN"/>
        </w:rPr>
        <w:t>E</w:t>
      </w:r>
      <w:r w:rsidR="0084580F">
        <w:rPr>
          <w:rFonts w:asciiTheme="minorHAnsi" w:hAnsiTheme="minorHAnsi"/>
          <w:color w:val="FF0000"/>
          <w:lang w:eastAsia="zh-CN"/>
        </w:rPr>
        <w:t>m qual a (</w:t>
      </w:r>
      <w:proofErr w:type="spellStart"/>
      <w:r w:rsidR="003A0DDC" w:rsidRPr="0084580F">
        <w:rPr>
          <w:rFonts w:asciiTheme="minorHAnsi" w:hAnsiTheme="minorHAnsi"/>
          <w:color w:val="FF0000"/>
          <w:lang w:eastAsia="zh-CN"/>
        </w:rPr>
        <w:t>TRLs</w:t>
      </w:r>
      <w:proofErr w:type="spellEnd"/>
      <w:r w:rsidR="003A0DDC" w:rsidRPr="0084580F">
        <w:rPr>
          <w:rFonts w:asciiTheme="minorHAnsi" w:hAnsiTheme="minorHAnsi"/>
          <w:color w:val="FF0000"/>
          <w:lang w:eastAsia="zh-CN"/>
        </w:rPr>
        <w:t xml:space="preserve">) </w:t>
      </w:r>
      <w:proofErr w:type="spellStart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>Technology</w:t>
      </w:r>
      <w:proofErr w:type="spellEnd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 xml:space="preserve"> </w:t>
      </w:r>
      <w:proofErr w:type="spellStart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>Readiness</w:t>
      </w:r>
      <w:proofErr w:type="spellEnd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 xml:space="preserve"> </w:t>
      </w:r>
      <w:proofErr w:type="spellStart"/>
      <w:r w:rsidR="003A0DDC" w:rsidRPr="0084580F">
        <w:rPr>
          <w:rFonts w:asciiTheme="minorHAnsi" w:hAnsiTheme="minorHAnsi" w:cs="Arial"/>
          <w:i/>
          <w:color w:val="FF0000"/>
          <w:shd w:val="clear" w:color="auto" w:fill="FFFFFF"/>
        </w:rPr>
        <w:t>Levels</w:t>
      </w:r>
      <w:proofErr w:type="spellEnd"/>
      <w:r w:rsidR="003A0DDC" w:rsidRPr="0084580F">
        <w:rPr>
          <w:rFonts w:asciiTheme="minorHAnsi" w:hAnsiTheme="minorHAnsi" w:cs="Arial"/>
          <w:color w:val="FF0000"/>
          <w:shd w:val="clear" w:color="auto" w:fill="FFFFFF"/>
        </w:rPr>
        <w:t xml:space="preserve"> </w:t>
      </w:r>
      <w:r w:rsidR="003A0DDC" w:rsidRPr="0084580F">
        <w:rPr>
          <w:rFonts w:asciiTheme="minorHAnsi" w:hAnsiTheme="minorHAnsi"/>
          <w:color w:val="FF0000"/>
          <w:lang w:eastAsia="zh-CN"/>
        </w:rPr>
        <w:t xml:space="preserve"> ? </w:t>
      </w:r>
    </w:p>
    <w:p w:rsidR="00EA6C94" w:rsidRPr="009A6E10" w:rsidRDefault="00EA6C94" w:rsidP="00EA6C94">
      <w:pPr>
        <w:rPr>
          <w:lang w:eastAsia="zh-CN"/>
        </w:rPr>
      </w:pPr>
    </w:p>
    <w:p w:rsidR="00EA6C94" w:rsidRPr="009A6E10" w:rsidRDefault="00EA6C94" w:rsidP="00EA6C94">
      <w:pPr>
        <w:rPr>
          <w:lang w:eastAsia="zh-CN"/>
        </w:rPr>
      </w:pPr>
    </w:p>
    <w:p w:rsidR="00EA6C94" w:rsidRPr="001D4822" w:rsidRDefault="00EA6C94" w:rsidP="00EA6C94">
      <w:pPr>
        <w:pStyle w:val="Titulo2"/>
      </w:pPr>
      <w:bookmarkStart w:id="9" w:name="_Toc128661195"/>
      <w:r>
        <w:t>Riscos</w:t>
      </w:r>
      <w:bookmarkEnd w:id="9"/>
    </w:p>
    <w:p w:rsidR="00EA6C94" w:rsidRPr="00CC22C5" w:rsidRDefault="00EA6C94" w:rsidP="00EA6C94">
      <w:pPr>
        <w:rPr>
          <w:i/>
          <w:color w:val="FF0000"/>
          <w:lang w:eastAsia="zh-CN"/>
        </w:rPr>
      </w:pPr>
      <w:r w:rsidRPr="00CC22C5">
        <w:rPr>
          <w:i/>
          <w:color w:val="FF0000"/>
          <w:lang w:eastAsia="zh-CN"/>
        </w:rPr>
        <w:t>Listar os riscos, suas probabilidades de ocorrência, seus impactos e o plano de mitigação.</w:t>
      </w:r>
    </w:p>
    <w:tbl>
      <w:tblPr>
        <w:tblStyle w:val="Tabelacomgrade"/>
        <w:tblW w:w="0" w:type="auto"/>
        <w:tblLook w:val="04A0"/>
      </w:tblPr>
      <w:tblGrid>
        <w:gridCol w:w="2229"/>
        <w:gridCol w:w="2230"/>
        <w:gridCol w:w="2230"/>
        <w:gridCol w:w="2230"/>
      </w:tblGrid>
      <w:tr w:rsidR="00EA6C94" w:rsidRPr="009A6E10" w:rsidTr="00F90867">
        <w:tc>
          <w:tcPr>
            <w:tcW w:w="2229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Riscos</w:t>
            </w:r>
          </w:p>
        </w:tc>
        <w:tc>
          <w:tcPr>
            <w:tcW w:w="2230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Probabilidades de ocorrência</w:t>
            </w:r>
          </w:p>
        </w:tc>
        <w:tc>
          <w:tcPr>
            <w:tcW w:w="2230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Impactos</w:t>
            </w:r>
          </w:p>
        </w:tc>
        <w:tc>
          <w:tcPr>
            <w:tcW w:w="2230" w:type="dxa"/>
            <w:shd w:val="clear" w:color="auto" w:fill="385623" w:themeFill="accent6" w:themeFillShade="80"/>
          </w:tcPr>
          <w:p w:rsidR="00EA6C94" w:rsidRPr="00F90867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F90867">
              <w:rPr>
                <w:b/>
                <w:color w:val="FFFFFF" w:themeColor="background1"/>
              </w:rPr>
              <w:t>Plano de Mitigação</w:t>
            </w:r>
          </w:p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Baixo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Alta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Alto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Baixo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Baixo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  <w:tr w:rsidR="00EA6C94" w:rsidRPr="009A6E10" w:rsidTr="00F90867">
        <w:tc>
          <w:tcPr>
            <w:tcW w:w="2229" w:type="dxa"/>
            <w:shd w:val="clear" w:color="auto" w:fill="E2EFD9" w:themeFill="accent6" w:themeFillTint="33"/>
          </w:tcPr>
          <w:p w:rsidR="00EA6C94" w:rsidRPr="009A6E10" w:rsidRDefault="00EA6C94" w:rsidP="003A0DDC"/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Médio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>
            <w:r w:rsidRPr="009A6E10">
              <w:t>Moderado</w:t>
            </w:r>
          </w:p>
        </w:tc>
        <w:tc>
          <w:tcPr>
            <w:tcW w:w="2230" w:type="dxa"/>
            <w:shd w:val="clear" w:color="auto" w:fill="E2EFD9" w:themeFill="accent6" w:themeFillTint="33"/>
          </w:tcPr>
          <w:p w:rsidR="00EA6C94" w:rsidRPr="009A6E10" w:rsidRDefault="00EA6C94" w:rsidP="003A0DDC"/>
        </w:tc>
      </w:tr>
    </w:tbl>
    <w:p w:rsidR="00EA6C94" w:rsidRDefault="00EA6C94" w:rsidP="00EA6C94"/>
    <w:p w:rsidR="00EA6C94" w:rsidRDefault="00EA6C94" w:rsidP="00EA6C94"/>
    <w:p w:rsidR="00EA6C94" w:rsidRDefault="00EA6C94" w:rsidP="00EA6C94"/>
    <w:p w:rsidR="003A0DDC" w:rsidRDefault="003A0DDC" w:rsidP="00EA6C94"/>
    <w:p w:rsidR="003A0DDC" w:rsidRDefault="003A0DDC" w:rsidP="00EA6C94"/>
    <w:p w:rsidR="00EA6C94" w:rsidRDefault="00EA6C94" w:rsidP="00EA6C94"/>
    <w:p w:rsidR="00EA6C94" w:rsidRDefault="00EA6C94" w:rsidP="00EA6C94"/>
    <w:p w:rsidR="00EA6C94" w:rsidRDefault="00EA6C94" w:rsidP="00EA6C94"/>
    <w:p w:rsidR="00EA6C94" w:rsidRPr="00DE4B51" w:rsidRDefault="00EA6C94" w:rsidP="00EA6C94">
      <w:pPr>
        <w:pStyle w:val="Titulo2"/>
      </w:pPr>
      <w:bookmarkStart w:id="10" w:name="_Toc128661196"/>
      <w:r w:rsidRPr="00DE4B51">
        <w:lastRenderedPageBreak/>
        <w:t>Objetivos Gerais e Específicos</w:t>
      </w:r>
      <w:bookmarkEnd w:id="10"/>
    </w:p>
    <w:p w:rsidR="00EA6C94" w:rsidRDefault="00EA6C94" w:rsidP="00EA6C94">
      <w:pPr>
        <w:ind w:firstLine="432"/>
        <w:rPr>
          <w:b/>
        </w:rPr>
      </w:pPr>
      <w:r w:rsidRPr="00C90279">
        <w:rPr>
          <w:b/>
        </w:rPr>
        <w:t>Objetivos Gerais</w:t>
      </w:r>
      <w:r>
        <w:rPr>
          <w:b/>
        </w:rPr>
        <w:t>:</w:t>
      </w:r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os objetivos gerais do projeto de modo a se vincularem com conformidade aos objetivos do PPI4.0.</w:t>
      </w:r>
    </w:p>
    <w:p w:rsidR="00EA6C94" w:rsidRDefault="00EA6C94" w:rsidP="00EA6C94">
      <w:pPr>
        <w:spacing w:line="240" w:lineRule="auto"/>
        <w:rPr>
          <w:color w:val="7030A0"/>
        </w:rPr>
      </w:pPr>
    </w:p>
    <w:p w:rsidR="00EA6C94" w:rsidRDefault="00EA6C94" w:rsidP="00EA6C94">
      <w:pPr>
        <w:ind w:firstLine="432"/>
        <w:rPr>
          <w:b/>
        </w:rPr>
      </w:pPr>
      <w:r w:rsidRPr="00C90279">
        <w:rPr>
          <w:b/>
        </w:rPr>
        <w:t>Objetivos Específicos:</w:t>
      </w:r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os objetivos específicos do projeto de modo que, quando atingidos, farão com que os objetivos gerais do projeto sejam alcançados.</w:t>
      </w:r>
    </w:p>
    <w:p w:rsidR="00EA6C94" w:rsidRPr="005179B5" w:rsidRDefault="00EA6C94" w:rsidP="00EA6C94">
      <w:pPr>
        <w:spacing w:line="240" w:lineRule="auto"/>
        <w:rPr>
          <w:i/>
        </w:r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11" w:name="_Toc85466170"/>
      <w:bookmarkStart w:id="12" w:name="_Toc128661197"/>
      <w:r w:rsidRPr="0065246F">
        <w:rPr>
          <w:rFonts w:asciiTheme="minorHAnsi" w:hAnsiTheme="minorHAnsi" w:cstheme="minorHAnsi"/>
          <w:szCs w:val="22"/>
        </w:rPr>
        <w:t>Metas:</w:t>
      </w:r>
      <w:bookmarkEnd w:id="11"/>
      <w:bookmarkEnd w:id="12"/>
      <w:r w:rsidRPr="0065246F">
        <w:rPr>
          <w:rFonts w:asciiTheme="minorHAnsi" w:hAnsiTheme="minorHAnsi" w:cstheme="minorHAnsi"/>
          <w:szCs w:val="22"/>
        </w:rPr>
        <w:t xml:space="preserve"> </w:t>
      </w:r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bookmarkStart w:id="13" w:name="_Toc85466171"/>
      <w:r w:rsidRPr="00CC22C5">
        <w:rPr>
          <w:i/>
          <w:color w:val="FF0000"/>
        </w:rPr>
        <w:t>Listar os entregáveis do projeto, seus indicadores, a meta de cada indicador e a data da sua finalização.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14" w:name="_Toc128661198"/>
      <w:r w:rsidRPr="00084038">
        <w:rPr>
          <w:rFonts w:asciiTheme="minorHAnsi" w:hAnsiTheme="minorHAnsi" w:cstheme="minorHAnsi"/>
          <w:szCs w:val="22"/>
        </w:rPr>
        <w:t>Resultados Esperados:</w:t>
      </w:r>
      <w:bookmarkEnd w:id="13"/>
      <w:bookmarkEnd w:id="14"/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Listar os resultados entregues pelo projeto, em termos solução, de inovação e de tecnologia, como benefícios tanto para o negócio, quanto para os profissionais envolvidos e para o ecossistema em que está inserido.</w:t>
      </w:r>
    </w:p>
    <w:p w:rsidR="00EA6C94" w:rsidRDefault="00EA6C94" w:rsidP="00EA6C94"/>
    <w:p w:rsidR="00DD7BB4" w:rsidRPr="00DD7BB4" w:rsidRDefault="00EA6C94" w:rsidP="00EA6C94">
      <w:pPr>
        <w:rPr>
          <w:i/>
          <w:color w:val="FF0000"/>
        </w:rPr>
      </w:pPr>
      <w:bookmarkStart w:id="15" w:name="_Hlk128517974"/>
      <w:r w:rsidRPr="00DD7BB4">
        <w:rPr>
          <w:i/>
          <w:color w:val="FF0000"/>
        </w:rPr>
        <w:t>Resultado 1 –</w:t>
      </w:r>
      <w:bookmarkStart w:id="16" w:name="_Hlk128518161"/>
      <w:bookmarkEnd w:id="15"/>
    </w:p>
    <w:p w:rsidR="00DD7BB4" w:rsidRPr="00DD7BB4" w:rsidRDefault="00EA6C94" w:rsidP="00EA6C94">
      <w:pPr>
        <w:rPr>
          <w:i/>
          <w:color w:val="FF0000"/>
        </w:rPr>
      </w:pPr>
      <w:r w:rsidRPr="00DD7BB4">
        <w:rPr>
          <w:i/>
          <w:color w:val="FF0000"/>
        </w:rPr>
        <w:t>Resultado 2 –</w:t>
      </w:r>
      <w:bookmarkStart w:id="17" w:name="_Hlk128518823"/>
      <w:bookmarkEnd w:id="16"/>
    </w:p>
    <w:p w:rsidR="00DD7BB4" w:rsidRPr="00DD7BB4" w:rsidRDefault="00EA6C94" w:rsidP="00EA6C94">
      <w:pPr>
        <w:rPr>
          <w:i/>
          <w:color w:val="FF0000"/>
        </w:rPr>
      </w:pPr>
      <w:r w:rsidRPr="00DD7BB4">
        <w:rPr>
          <w:i/>
          <w:color w:val="FF0000"/>
        </w:rPr>
        <w:t xml:space="preserve">Resultado 3 – </w:t>
      </w:r>
      <w:bookmarkEnd w:id="17"/>
    </w:p>
    <w:p w:rsidR="00DD7BB4" w:rsidRPr="00DD7BB4" w:rsidRDefault="00EA6C94" w:rsidP="00EA6C94">
      <w:pPr>
        <w:rPr>
          <w:i/>
          <w:color w:val="FF0000"/>
        </w:rPr>
      </w:pPr>
      <w:r w:rsidRPr="00DD7BB4">
        <w:rPr>
          <w:i/>
          <w:color w:val="FF0000"/>
        </w:rPr>
        <w:t xml:space="preserve">Resultado 4 – </w:t>
      </w:r>
    </w:p>
    <w:p w:rsidR="00EA6C94" w:rsidRPr="009B023D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18" w:name="_Toc128661199"/>
      <w:r w:rsidRPr="009B023D">
        <w:rPr>
          <w:rFonts w:asciiTheme="minorHAnsi" w:hAnsiTheme="minorHAnsi" w:cstheme="minorHAnsi"/>
          <w:szCs w:val="22"/>
        </w:rPr>
        <w:t>ESTÁGIO ATUAL E DESEJADO DA MATURIDADE</w:t>
      </w:r>
      <w:bookmarkEnd w:id="18"/>
    </w:p>
    <w:p w:rsidR="00EA6C94" w:rsidRDefault="00EA6C94" w:rsidP="00EA6C94">
      <w:pPr>
        <w:spacing w:line="240" w:lineRule="auto"/>
        <w:rPr>
          <w:i/>
          <w:color w:val="FF0000"/>
        </w:rPr>
      </w:pPr>
    </w:p>
    <w:p w:rsidR="00EA6C94" w:rsidRPr="009B023D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19" w:name="_Toc128661200"/>
      <w:bookmarkStart w:id="20" w:name="_Hlk128522001"/>
      <w:r w:rsidRPr="009B023D">
        <w:rPr>
          <w:rFonts w:asciiTheme="minorHAnsi" w:hAnsiTheme="minorHAnsi" w:cstheme="minorHAnsi"/>
          <w:szCs w:val="22"/>
        </w:rPr>
        <w:t>COMPROMISSO COM O DESENVOLVIMENTO REGIONAL</w:t>
      </w:r>
      <w:bookmarkEnd w:id="19"/>
    </w:p>
    <w:p w:rsidR="00EA6C94" w:rsidRDefault="00EA6C94" w:rsidP="00EA6C94">
      <w:pPr>
        <w:spacing w:line="240" w:lineRule="auto"/>
        <w:rPr>
          <w:i/>
          <w:color w:val="FF0000"/>
        </w:rPr>
      </w:pPr>
      <w:r>
        <w:rPr>
          <w:i/>
          <w:color w:val="FF0000"/>
        </w:rPr>
        <w:t xml:space="preserve">criar um texto com o </w:t>
      </w:r>
      <w:r w:rsidRPr="00933767">
        <w:rPr>
          <w:i/>
          <w:color w:val="FF0000"/>
        </w:rPr>
        <w:t>compromisso com o desenvolvimento regional</w:t>
      </w:r>
      <w:r>
        <w:rPr>
          <w:i/>
          <w:color w:val="FF0000"/>
        </w:rPr>
        <w:t xml:space="preserve"> por via zona franca de Manaus. </w:t>
      </w:r>
    </w:p>
    <w:bookmarkEnd w:id="20"/>
    <w:p w:rsidR="00EA6C94" w:rsidRDefault="00EA6C94" w:rsidP="00EA6C94">
      <w:pPr>
        <w:spacing w:line="240" w:lineRule="auto"/>
        <w:rPr>
          <w:i/>
          <w:color w:val="FF0000"/>
        </w:rPr>
      </w:pPr>
    </w:p>
    <w:p w:rsidR="00EA6C94" w:rsidRDefault="00EA6C94" w:rsidP="00EA6C94"/>
    <w:p w:rsidR="00513068" w:rsidRDefault="00513068" w:rsidP="00EA6C94"/>
    <w:p w:rsidR="00513068" w:rsidRDefault="00513068" w:rsidP="00EA6C94"/>
    <w:p w:rsidR="00513068" w:rsidRDefault="00513068" w:rsidP="00EA6C94"/>
    <w:p w:rsidR="00513068" w:rsidRDefault="00513068" w:rsidP="00EA6C94"/>
    <w:p w:rsidR="00513068" w:rsidRDefault="00513068" w:rsidP="00EA6C94"/>
    <w:p w:rsidR="00513068" w:rsidRDefault="00513068" w:rsidP="00EA6C94"/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21" w:name="_Toc128661201"/>
      <w:r>
        <w:rPr>
          <w:rFonts w:asciiTheme="minorHAnsi" w:hAnsiTheme="minorHAnsi" w:cstheme="minorHAnsi"/>
          <w:szCs w:val="22"/>
        </w:rPr>
        <w:lastRenderedPageBreak/>
        <w:t>ATIVIDADES PREVISTAS</w:t>
      </w:r>
      <w:bookmarkEnd w:id="21"/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2" w:name="_Toc128661202"/>
      <w:r>
        <w:rPr>
          <w:rFonts w:asciiTheme="minorHAnsi" w:hAnsiTheme="minorHAnsi" w:cstheme="minorHAnsi"/>
          <w:szCs w:val="22"/>
        </w:rPr>
        <w:t>Quadro Resumo</w:t>
      </w:r>
      <w:r w:rsidRPr="00084038">
        <w:rPr>
          <w:rFonts w:asciiTheme="minorHAnsi" w:hAnsiTheme="minorHAnsi" w:cstheme="minorHAnsi"/>
          <w:szCs w:val="22"/>
        </w:rPr>
        <w:t>:</w:t>
      </w:r>
      <w:bookmarkEnd w:id="22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o quadro resumo da planilha de apoio ao preenchimento financeiro como imagem. Exemplo: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B04649" w:rsidP="00EA6C94">
      <w:pPr>
        <w:spacing w:line="240" w:lineRule="auto"/>
        <w:jc w:val="center"/>
      </w:pPr>
      <w:r w:rsidRPr="00B04649">
        <w:rPr>
          <w:noProof/>
        </w:rPr>
        <w:drawing>
          <wp:inline distT="0" distB="0" distL="0" distR="0">
            <wp:extent cx="4784725" cy="35725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Pr="00AD3059" w:rsidRDefault="00EA6C94" w:rsidP="00EA6C94">
      <w:pPr>
        <w:spacing w:line="240" w:lineRule="auto"/>
        <w:jc w:val="center"/>
        <w:sectPr w:rsidR="00EA6C94" w:rsidRPr="00AD3059" w:rsidSect="003A0DD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993" w:right="1276" w:bottom="1418" w:left="1701" w:header="284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3" w:name="_Toc128661203"/>
      <w:r>
        <w:rPr>
          <w:rFonts w:asciiTheme="minorHAnsi" w:hAnsiTheme="minorHAnsi" w:cstheme="minorHAnsi"/>
          <w:szCs w:val="22"/>
        </w:rPr>
        <w:lastRenderedPageBreak/>
        <w:t>Plano de Execução:</w:t>
      </w:r>
      <w:bookmarkEnd w:id="23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cada quadro de etapa do plano de execução da planilha de apoio ao preenchimento financeiro como imagem. Exemplo: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EB59CF" w:rsidP="00EA6C94">
      <w:pPr>
        <w:jc w:val="center"/>
      </w:pPr>
      <w:r w:rsidRPr="00EB59CF">
        <w:rPr>
          <w:noProof/>
        </w:rPr>
        <w:drawing>
          <wp:inline distT="0" distB="0" distL="0" distR="0">
            <wp:extent cx="7198242" cy="3951976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760" cy="39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jc w:val="center"/>
      </w:pPr>
    </w:p>
    <w:p w:rsidR="00EA6C94" w:rsidRDefault="00EB59CF" w:rsidP="00EA6C94">
      <w:pPr>
        <w:jc w:val="center"/>
      </w:pPr>
      <w:r w:rsidRPr="00EB59CF">
        <w:rPr>
          <w:noProof/>
        </w:rPr>
        <w:lastRenderedPageBreak/>
        <w:drawing>
          <wp:inline distT="0" distB="0" distL="0" distR="0">
            <wp:extent cx="7559749" cy="3922215"/>
            <wp:effectExtent l="0" t="0" r="3175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56" cy="392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B59CF" w:rsidP="00EA6C94">
      <w:pPr>
        <w:jc w:val="center"/>
      </w:pPr>
      <w:r w:rsidRPr="00EB59CF">
        <w:rPr>
          <w:noProof/>
        </w:rPr>
        <w:lastRenderedPageBreak/>
        <w:drawing>
          <wp:inline distT="0" distB="0" distL="0" distR="0">
            <wp:extent cx="7166345" cy="3442655"/>
            <wp:effectExtent l="0" t="0" r="0" b="571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884" cy="344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B59CF" w:rsidRDefault="00EB59CF" w:rsidP="00EA6C94">
      <w:pPr>
        <w:jc w:val="center"/>
      </w:pPr>
    </w:p>
    <w:p w:rsidR="00EB59CF" w:rsidRDefault="00EB59CF" w:rsidP="00EA6C94">
      <w:pPr>
        <w:jc w:val="center"/>
      </w:pPr>
    </w:p>
    <w:p w:rsidR="00EA6C94" w:rsidRDefault="00EB59CF" w:rsidP="00EA6C94">
      <w:pPr>
        <w:jc w:val="center"/>
      </w:pPr>
      <w:r w:rsidRPr="00EB59CF">
        <w:rPr>
          <w:noProof/>
        </w:rPr>
        <w:drawing>
          <wp:inline distT="0" distB="0" distL="0" distR="0">
            <wp:extent cx="7591647" cy="360945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100" cy="361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CF" w:rsidRDefault="00EB59CF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</w:p>
    <w:p w:rsidR="00EB59CF" w:rsidRPr="00EB59CF" w:rsidRDefault="00EB59CF" w:rsidP="00EB59CF">
      <w:pPr>
        <w:tabs>
          <w:tab w:val="left" w:pos="4839"/>
        </w:tabs>
        <w:jc w:val="center"/>
      </w:pPr>
      <w:r w:rsidRPr="00EB59CF">
        <w:rPr>
          <w:noProof/>
        </w:rPr>
        <w:lastRenderedPageBreak/>
        <w:drawing>
          <wp:inline distT="0" distB="0" distL="0" distR="0">
            <wp:extent cx="7559749" cy="4387589"/>
            <wp:effectExtent l="0" t="0" r="317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28" cy="43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B59CF" w:rsidP="00EB59CF">
      <w:pPr>
        <w:tabs>
          <w:tab w:val="left" w:pos="4839"/>
        </w:tabs>
      </w:pPr>
      <w:r>
        <w:tab/>
      </w:r>
    </w:p>
    <w:p w:rsidR="00EB59CF" w:rsidRDefault="00EB59CF" w:rsidP="00EB59CF">
      <w:pPr>
        <w:tabs>
          <w:tab w:val="left" w:pos="4839"/>
        </w:tabs>
      </w:pPr>
    </w:p>
    <w:p w:rsidR="00EB59CF" w:rsidRDefault="00EB59CF" w:rsidP="00EB59CF">
      <w:pPr>
        <w:tabs>
          <w:tab w:val="left" w:pos="4839"/>
        </w:tabs>
      </w:pPr>
    </w:p>
    <w:p w:rsidR="00EB59CF" w:rsidRDefault="00EB59CF" w:rsidP="00EB59CF">
      <w:pPr>
        <w:tabs>
          <w:tab w:val="left" w:pos="4839"/>
        </w:tabs>
      </w:pPr>
    </w:p>
    <w:p w:rsidR="00EB59CF" w:rsidRPr="00EB59CF" w:rsidRDefault="00EB59CF" w:rsidP="00EB59CF">
      <w:pPr>
        <w:tabs>
          <w:tab w:val="left" w:pos="4839"/>
        </w:tabs>
        <w:sectPr w:rsidR="00EB59CF" w:rsidRPr="00EB59CF" w:rsidSect="003A0DDC">
          <w:headerReference w:type="even" r:id="rId18"/>
          <w:headerReference w:type="default" r:id="rId19"/>
          <w:footerReference w:type="default" r:id="rId20"/>
          <w:headerReference w:type="first" r:id="rId21"/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  <w:r w:rsidRPr="00EB59CF">
        <w:rPr>
          <w:noProof/>
        </w:rPr>
        <w:drawing>
          <wp:inline distT="0" distB="0" distL="0" distR="0">
            <wp:extent cx="8891270" cy="4358466"/>
            <wp:effectExtent l="0" t="0" r="508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5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4" w:name="_Toc128661204"/>
      <w:r>
        <w:rPr>
          <w:rFonts w:asciiTheme="minorHAnsi" w:hAnsiTheme="minorHAnsi" w:cstheme="minorHAnsi"/>
          <w:szCs w:val="22"/>
        </w:rPr>
        <w:lastRenderedPageBreak/>
        <w:t>Cronograma:</w:t>
      </w:r>
      <w:bookmarkEnd w:id="24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o cronograma da planilha de apoio ao preenchimento financeiro como imagem. Exemplo:</w:t>
      </w:r>
    </w:p>
    <w:p w:rsidR="00EA6C94" w:rsidRPr="00A1231B" w:rsidRDefault="00EA6C94" w:rsidP="00EA6C94">
      <w:pPr>
        <w:rPr>
          <w:color w:val="FF0000"/>
        </w:rPr>
      </w:pPr>
    </w:p>
    <w:p w:rsidR="00EA6C94" w:rsidRDefault="00EB59CF" w:rsidP="00EA6C94">
      <w:pPr>
        <w:jc w:val="left"/>
      </w:pPr>
      <w:r w:rsidRPr="00EB59CF">
        <w:rPr>
          <w:noProof/>
        </w:rPr>
        <w:drawing>
          <wp:inline distT="0" distB="0" distL="0" distR="0">
            <wp:extent cx="6358255" cy="2774950"/>
            <wp:effectExtent l="0" t="0" r="4445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jc w:val="center"/>
      </w:pPr>
    </w:p>
    <w:p w:rsidR="00EA6C94" w:rsidRDefault="00EA6C94" w:rsidP="00EA6C94">
      <w:pPr>
        <w:jc w:val="center"/>
      </w:pPr>
    </w:p>
    <w:p w:rsidR="00EA6C94" w:rsidRDefault="00EA6C94" w:rsidP="00EA6C94">
      <w:pPr>
        <w:pStyle w:val="Titulo2"/>
        <w:spacing w:before="240" w:after="240"/>
        <w:ind w:firstLine="0"/>
        <w:rPr>
          <w:rFonts w:asciiTheme="minorHAnsi" w:hAnsiTheme="minorHAnsi" w:cstheme="minorHAnsi"/>
          <w:szCs w:val="22"/>
        </w:rPr>
        <w:sectPr w:rsidR="00EA6C94" w:rsidSect="003A0DDC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5" w:name="_Toc128661205"/>
      <w:r>
        <w:rPr>
          <w:rFonts w:asciiTheme="minorHAnsi" w:hAnsiTheme="minorHAnsi" w:cstheme="minorHAnsi"/>
          <w:szCs w:val="22"/>
        </w:rPr>
        <w:lastRenderedPageBreak/>
        <w:t>Metodologia e Estratégia de Ação:</w:t>
      </w:r>
      <w:bookmarkEnd w:id="25"/>
    </w:p>
    <w:p w:rsidR="00EA6C94" w:rsidRPr="00CC22C5" w:rsidRDefault="00EA6C94" w:rsidP="00EA6C94">
      <w:pPr>
        <w:spacing w:line="240" w:lineRule="auto"/>
        <w:rPr>
          <w:i/>
          <w:color w:val="FF0000"/>
        </w:rPr>
      </w:pPr>
      <w:r w:rsidRPr="00CC22C5">
        <w:rPr>
          <w:i/>
          <w:color w:val="FF0000"/>
        </w:rPr>
        <w:t>Descrever quais metodologias e ações serão utilizadas para desenvolver e gerenciar o projeto.</w:t>
      </w:r>
    </w:p>
    <w:p w:rsidR="00EA6C94" w:rsidRDefault="00EA6C94" w:rsidP="00EA6C94"/>
    <w:p w:rsidR="00EA6C94" w:rsidRPr="00784907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26" w:name="_Toc128661206"/>
      <w:r>
        <w:rPr>
          <w:rFonts w:asciiTheme="minorHAnsi" w:hAnsiTheme="minorHAnsi" w:cstheme="minorHAnsi"/>
          <w:szCs w:val="22"/>
        </w:rPr>
        <w:t>DISPÊNDIOS PREVISTOS</w:t>
      </w:r>
      <w:bookmarkEnd w:id="26"/>
    </w:p>
    <w:p w:rsidR="00EA6C94" w:rsidRPr="00784907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7" w:name="_Toc128661207"/>
      <w:r w:rsidRPr="00566815">
        <w:rPr>
          <w:rFonts w:asciiTheme="minorHAnsi" w:hAnsiTheme="minorHAnsi" w:cstheme="minorHAnsi"/>
          <w:szCs w:val="22"/>
        </w:rPr>
        <w:t>Quadro de Usos e Fontes:</w:t>
      </w:r>
      <w:bookmarkEnd w:id="27"/>
    </w:p>
    <w:p w:rsidR="00EA6C94" w:rsidRPr="00A1231B" w:rsidRDefault="00EA6C94" w:rsidP="00EA6C94">
      <w:pPr>
        <w:spacing w:line="240" w:lineRule="auto"/>
        <w:rPr>
          <w:i/>
          <w:color w:val="FF0000"/>
        </w:rPr>
      </w:pPr>
      <w:r w:rsidRPr="00A1231B">
        <w:rPr>
          <w:i/>
          <w:color w:val="FF0000"/>
        </w:rPr>
        <w:t>Colar o quadro consolidado de usos e fontes da planilha de apoio ao preenchimento financeiro como imagem. Exemplo:</w:t>
      </w:r>
    </w:p>
    <w:p w:rsidR="00EA6C94" w:rsidRDefault="00EA6C94" w:rsidP="00EA6C94">
      <w:pPr>
        <w:spacing w:line="240" w:lineRule="auto"/>
        <w:rPr>
          <w:i/>
        </w:rPr>
      </w:pPr>
    </w:p>
    <w:p w:rsidR="00EA6C94" w:rsidRDefault="00EB59CF" w:rsidP="00EA6C94">
      <w:pPr>
        <w:spacing w:line="240" w:lineRule="auto"/>
        <w:jc w:val="center"/>
      </w:pPr>
      <w:r w:rsidRPr="00EB59CF">
        <w:rPr>
          <w:noProof/>
        </w:rPr>
        <w:drawing>
          <wp:inline distT="0" distB="0" distL="0" distR="0">
            <wp:extent cx="5669915" cy="2684273"/>
            <wp:effectExtent l="0" t="0" r="6985" b="190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6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Pr="0040206C" w:rsidRDefault="00EA6C94" w:rsidP="00EA6C94">
      <w:pPr>
        <w:spacing w:line="240" w:lineRule="auto"/>
        <w:jc w:val="center"/>
        <w:sectPr w:rsidR="00EA6C94" w:rsidRPr="0040206C" w:rsidSect="003A0DDC">
          <w:headerReference w:type="even" r:id="rId25"/>
          <w:headerReference w:type="default" r:id="rId26"/>
          <w:footerReference w:type="default" r:id="rId27"/>
          <w:headerReference w:type="first" r:id="rId28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8" w:name="_Toc128661208"/>
      <w:r>
        <w:rPr>
          <w:rFonts w:asciiTheme="minorHAnsi" w:hAnsiTheme="minorHAnsi" w:cstheme="minorHAnsi"/>
          <w:szCs w:val="22"/>
        </w:rPr>
        <w:lastRenderedPageBreak/>
        <w:t>Cronograma Físico-Financeiro:</w:t>
      </w:r>
      <w:bookmarkEnd w:id="28"/>
    </w:p>
    <w:p w:rsidR="00EA6C94" w:rsidRPr="002916D0" w:rsidRDefault="00EA6C94" w:rsidP="00EA6C94">
      <w:pPr>
        <w:rPr>
          <w:i/>
          <w:color w:val="FF0000"/>
        </w:rPr>
      </w:pPr>
      <w:r w:rsidRPr="002916D0">
        <w:rPr>
          <w:i/>
          <w:color w:val="FF0000"/>
        </w:rPr>
        <w:t>Colar o cronograma físico-financeiro da planilha de apoio ao preenchimento financeiro como imagem. Exemplo:</w:t>
      </w:r>
    </w:p>
    <w:p w:rsidR="00EA6C94" w:rsidRDefault="00EB59CF" w:rsidP="00EA6C94">
      <w:pPr>
        <w:ind w:left="-993"/>
      </w:pPr>
      <w:r w:rsidRPr="00EB59CF">
        <w:rPr>
          <w:noProof/>
        </w:rPr>
        <w:drawing>
          <wp:inline distT="0" distB="0" distL="0" distR="0">
            <wp:extent cx="7219507" cy="3613358"/>
            <wp:effectExtent l="0" t="0" r="635" b="635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244" cy="361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29" w:name="_Toc128661209"/>
      <w:r>
        <w:rPr>
          <w:rFonts w:asciiTheme="minorHAnsi" w:hAnsiTheme="minorHAnsi" w:cstheme="minorHAnsi"/>
          <w:szCs w:val="22"/>
        </w:rPr>
        <w:lastRenderedPageBreak/>
        <w:t>Cronograma de Desembolso:</w:t>
      </w:r>
      <w:bookmarkEnd w:id="29"/>
    </w:p>
    <w:p w:rsidR="00EA6C94" w:rsidRPr="002916D0" w:rsidRDefault="00EA6C94" w:rsidP="00EA6C94">
      <w:pPr>
        <w:rPr>
          <w:i/>
          <w:color w:val="FF0000"/>
        </w:rPr>
      </w:pPr>
      <w:r w:rsidRPr="002916D0">
        <w:rPr>
          <w:i/>
          <w:color w:val="FF0000"/>
        </w:rPr>
        <w:t>Colar o cronograma de desembolso mensal da planilha de apoio ao preenchimento financeiro como imagem. Exemplo:</w:t>
      </w:r>
    </w:p>
    <w:p w:rsidR="00EA6C94" w:rsidRDefault="00021256" w:rsidP="00EA6C94">
      <w:pPr>
        <w:ind w:left="-993"/>
        <w:rPr>
          <w:rFonts w:asciiTheme="minorHAnsi" w:hAnsiTheme="minorHAnsi" w:cstheme="minorHAnsi"/>
          <w:szCs w:val="22"/>
        </w:rPr>
      </w:pPr>
      <w:r w:rsidRPr="00021256">
        <w:rPr>
          <w:noProof/>
        </w:rPr>
        <w:drawing>
          <wp:inline distT="0" distB="0" distL="0" distR="0">
            <wp:extent cx="8891270" cy="1114738"/>
            <wp:effectExtent l="0" t="0" r="508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11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94" w:rsidRDefault="00EA6C94" w:rsidP="00EA6C94">
      <w:pPr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rPr>
          <w:rFonts w:asciiTheme="minorHAnsi" w:hAnsiTheme="minorHAnsi" w:cstheme="minorHAnsi"/>
          <w:szCs w:val="22"/>
        </w:rPr>
        <w:sectPr w:rsidR="00EA6C94" w:rsidSect="003A0DDC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2"/>
        <w:spacing w:before="240" w:after="240"/>
        <w:rPr>
          <w:rFonts w:asciiTheme="minorHAnsi" w:hAnsiTheme="minorHAnsi" w:cstheme="minorHAnsi"/>
          <w:szCs w:val="22"/>
        </w:rPr>
      </w:pPr>
      <w:bookmarkStart w:id="30" w:name="_Toc128661210"/>
      <w:r>
        <w:rPr>
          <w:rFonts w:asciiTheme="minorHAnsi" w:hAnsiTheme="minorHAnsi" w:cstheme="minorHAnsi"/>
          <w:szCs w:val="22"/>
        </w:rPr>
        <w:lastRenderedPageBreak/>
        <w:t>Recursos Financeiros:</w:t>
      </w:r>
      <w:bookmarkEnd w:id="30"/>
    </w:p>
    <w:p w:rsidR="00EA6C94" w:rsidRPr="00334DB1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334DB1">
        <w:rPr>
          <w:rFonts w:asciiTheme="minorHAnsi" w:hAnsiTheme="minorHAnsi" w:cstheme="minorHAnsi"/>
          <w:b/>
        </w:rPr>
        <w:t>Programas de Computador, Máquinas e Equipamentos: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334DB1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Tr="000577B4">
        <w:tc>
          <w:tcPr>
            <w:tcW w:w="562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810A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334DB1">
              <w:rPr>
                <w:rFonts w:asciiTheme="minorHAnsi" w:hAnsiTheme="minorHAnsi" w:cstheme="minorHAnsi"/>
                <w:b/>
              </w:rPr>
              <w:t>R$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A6C94" w:rsidTr="000577B4">
        <w:tc>
          <w:tcPr>
            <w:tcW w:w="562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Tr="000577B4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R$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A6C94" w:rsidRDefault="00EA6C94" w:rsidP="00EA6C94">
      <w:pPr>
        <w:rPr>
          <w:rFonts w:asciiTheme="minorHAnsi" w:hAnsiTheme="minorHAnsi" w:cstheme="minorHAnsi"/>
        </w:rPr>
      </w:pPr>
    </w:p>
    <w:p w:rsidR="00EA6C94" w:rsidRPr="00334DB1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334DB1">
        <w:rPr>
          <w:rFonts w:asciiTheme="minorHAnsi" w:hAnsiTheme="minorHAnsi" w:cstheme="minorHAnsi"/>
          <w:b/>
        </w:rPr>
        <w:t>Implantação, Ampliação ou Modernização de Laboratório de P&amp;D: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334DB1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Tr="000577B4">
        <w:tc>
          <w:tcPr>
            <w:tcW w:w="562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334DB1" w:rsidTr="000577B4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 xml:space="preserve">R$ </w:t>
            </w:r>
          </w:p>
        </w:tc>
      </w:tr>
    </w:tbl>
    <w:p w:rsidR="00EA6C94" w:rsidRDefault="00EA6C94" w:rsidP="00EA6C94"/>
    <w:p w:rsidR="00EA6C94" w:rsidRPr="00334DB1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334DB1">
        <w:rPr>
          <w:rFonts w:asciiTheme="minorHAnsi" w:hAnsiTheme="minorHAnsi" w:cstheme="minorHAnsi"/>
          <w:b/>
        </w:rPr>
        <w:t>Recursos Humanos Diretos:</w:t>
      </w:r>
    </w:p>
    <w:tbl>
      <w:tblPr>
        <w:tblStyle w:val="Tabelacomgrade"/>
        <w:tblW w:w="0" w:type="auto"/>
        <w:tblLook w:val="04A0"/>
      </w:tblPr>
      <w:tblGrid>
        <w:gridCol w:w="453"/>
        <w:gridCol w:w="3511"/>
        <w:gridCol w:w="1560"/>
        <w:gridCol w:w="1701"/>
        <w:gridCol w:w="1694"/>
      </w:tblGrid>
      <w:tr w:rsidR="00EA6C94" w:rsidRPr="00334DB1" w:rsidTr="00880EE5">
        <w:tc>
          <w:tcPr>
            <w:tcW w:w="453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3511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Horas Totais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Custo/Hora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676C81" w:rsidRDefault="00EA6C94" w:rsidP="003A0DDC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color w:val="FF0000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</w:t>
            </w:r>
            <w:r>
              <w:rPr>
                <w:rFonts w:cs="Calibri"/>
                <w:b/>
                <w:color w:val="000000"/>
                <w:sz w:val="18"/>
              </w:rPr>
              <w:t xml:space="preserve">   </w:t>
            </w:r>
            <w:r w:rsidRPr="00B84D98">
              <w:rPr>
                <w:rFonts w:cs="Calibri"/>
                <w:b/>
                <w:color w:val="000000"/>
                <w:sz w:val="18"/>
              </w:rPr>
              <w:t xml:space="preserve">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>R</w:t>
            </w:r>
            <w:r w:rsidR="00810A02">
              <w:rPr>
                <w:rFonts w:cs="Calibri"/>
                <w:b/>
                <w:color w:val="000000"/>
                <w:sz w:val="18"/>
              </w:rPr>
              <w:t>$</w:t>
            </w:r>
            <w:r w:rsidRPr="00B84D98">
              <w:rPr>
                <w:rFonts w:cs="Calibri"/>
                <w:b/>
                <w:color w:val="000000"/>
                <w:sz w:val="18"/>
              </w:rPr>
              <w:t xml:space="preserve">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93016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93016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Tr="000577B4">
        <w:tc>
          <w:tcPr>
            <w:tcW w:w="453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393016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393016">
              <w:rPr>
                <w:rFonts w:cs="Calibri"/>
                <w:color w:val="000000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B84D98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84D98">
              <w:rPr>
                <w:rFonts w:cs="Calibri"/>
                <w:b/>
                <w:color w:val="000000"/>
                <w:sz w:val="18"/>
              </w:rPr>
              <w:t xml:space="preserve">R$           </w:t>
            </w:r>
          </w:p>
        </w:tc>
      </w:tr>
      <w:tr w:rsidR="00EA6C94" w:rsidRPr="00334DB1" w:rsidTr="000577B4">
        <w:tc>
          <w:tcPr>
            <w:tcW w:w="7225" w:type="dxa"/>
            <w:gridSpan w:val="4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EA6C94" w:rsidRPr="00334DB1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34DB1">
              <w:rPr>
                <w:rFonts w:asciiTheme="minorHAnsi" w:hAnsiTheme="minorHAnsi" w:cstheme="minorHAnsi"/>
                <w:b/>
              </w:rPr>
              <w:t>R$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A6C94" w:rsidRPr="00E438DB" w:rsidRDefault="00EA6C94" w:rsidP="00EA6C94"/>
    <w:p w:rsidR="00EA6C94" w:rsidRPr="008F4397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8F4397">
        <w:rPr>
          <w:rFonts w:asciiTheme="minorHAnsi" w:hAnsiTheme="minorHAnsi" w:cstheme="minorHAnsi"/>
          <w:b/>
        </w:rPr>
        <w:t>Recursos Humanos Indiretos:</w:t>
      </w:r>
    </w:p>
    <w:tbl>
      <w:tblPr>
        <w:tblStyle w:val="Tabelacomgrade"/>
        <w:tblW w:w="0" w:type="auto"/>
        <w:tblLook w:val="04A0"/>
      </w:tblPr>
      <w:tblGrid>
        <w:gridCol w:w="453"/>
        <w:gridCol w:w="3511"/>
        <w:gridCol w:w="1560"/>
        <w:gridCol w:w="1701"/>
        <w:gridCol w:w="1694"/>
      </w:tblGrid>
      <w:tr w:rsidR="00EA6C94" w:rsidRPr="009A6E10" w:rsidTr="00880EE5">
        <w:tc>
          <w:tcPr>
            <w:tcW w:w="453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3511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1560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Horas Totais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Custo/Hora</w:t>
            </w:r>
          </w:p>
        </w:tc>
        <w:tc>
          <w:tcPr>
            <w:tcW w:w="1694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9A6E10">
              <w:rPr>
                <w:rFonts w:cs="Calibri"/>
                <w:sz w:val="1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 </w:t>
            </w:r>
          </w:p>
        </w:tc>
      </w:tr>
      <w:tr w:rsidR="00EA6C94" w:rsidRPr="009A6E10" w:rsidTr="00880EE5">
        <w:tc>
          <w:tcPr>
            <w:tcW w:w="453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11" w:type="dxa"/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</w:t>
            </w:r>
          </w:p>
        </w:tc>
      </w:tr>
      <w:tr w:rsidR="00EA6C94" w:rsidRPr="009A6E10" w:rsidTr="00880EE5">
        <w:tc>
          <w:tcPr>
            <w:tcW w:w="7225" w:type="dxa"/>
            <w:gridSpan w:val="4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  </w:t>
            </w:r>
          </w:p>
        </w:tc>
      </w:tr>
    </w:tbl>
    <w:p w:rsidR="00EA6C94" w:rsidRPr="00E438DB" w:rsidRDefault="00EA6C94" w:rsidP="00EA6C94"/>
    <w:p w:rsidR="00EA6C94" w:rsidRPr="0057258A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57258A">
        <w:rPr>
          <w:rFonts w:asciiTheme="minorHAnsi" w:hAnsiTheme="minorHAnsi" w:cstheme="minorHAnsi"/>
          <w:b/>
        </w:rPr>
        <w:t>Serviços Técnicos de Terceiros: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rPr>
          <w:trHeight w:val="894"/>
        </w:trPr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  <w:r w:rsidRPr="009A6E10">
              <w:rPr>
                <w:i/>
              </w:rPr>
              <w:t>Serviço de apoio técnico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</w:t>
            </w: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 </w:t>
            </w:r>
          </w:p>
        </w:tc>
      </w:tr>
      <w:tr w:rsidR="00072F9B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072F9B" w:rsidRPr="009A6E10" w:rsidRDefault="00072F9B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072F9B" w:rsidRPr="009A6E10" w:rsidRDefault="00072F9B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EA6C94" w:rsidRDefault="00EA6C94" w:rsidP="00EA6C94"/>
    <w:p w:rsidR="00072F9B" w:rsidRDefault="00072F9B" w:rsidP="00EA6C94"/>
    <w:p w:rsidR="00072F9B" w:rsidRDefault="00072F9B" w:rsidP="00EA6C94"/>
    <w:p w:rsidR="00072F9B" w:rsidRPr="002C31AD" w:rsidRDefault="00072F9B" w:rsidP="00EA6C94"/>
    <w:p w:rsidR="00EA6C94" w:rsidRPr="00531A6F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bookmarkStart w:id="31" w:name="_Hlk128550934"/>
      <w:r w:rsidRPr="00531A6F">
        <w:rPr>
          <w:rFonts w:asciiTheme="minorHAnsi" w:hAnsiTheme="minorHAnsi" w:cstheme="minorHAnsi"/>
          <w:b/>
        </w:rPr>
        <w:t>Materiais de Consumo: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bookmarkEnd w:id="31"/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 xml:space="preserve">R$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4642E5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 xml:space="preserve">R$           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  <w:r w:rsidRPr="009A6E10">
              <w:rPr>
                <w:rFonts w:cs="Calibri"/>
                <w:b/>
                <w:sz w:val="18"/>
              </w:rPr>
              <w:t xml:space="preserve">R$   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4642E5" w:rsidP="003A0DD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spacing w:line="240" w:lineRule="auto"/>
              <w:jc w:val="left"/>
              <w:rPr>
                <w:i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  <w:r w:rsidRPr="009A6E10">
              <w:rPr>
                <w:rFonts w:cs="Calibri"/>
                <w:b/>
                <w:sz w:val="18"/>
              </w:rPr>
              <w:t>R$</w:t>
            </w: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 TOTAL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  </w:t>
            </w:r>
          </w:p>
        </w:tc>
      </w:tr>
    </w:tbl>
    <w:p w:rsidR="00EA6C94" w:rsidRDefault="00EA6C94" w:rsidP="00EA6C94"/>
    <w:p w:rsidR="00EA6C94" w:rsidRPr="00152116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152116">
        <w:rPr>
          <w:rFonts w:asciiTheme="minorHAnsi" w:hAnsiTheme="minorHAnsi" w:cstheme="minorHAnsi"/>
          <w:b/>
        </w:rPr>
        <w:t>Outros Dispêndios Correlatos às Atividades de Pesquisa: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A1283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 xml:space="preserve">R$ </w:t>
            </w:r>
          </w:p>
        </w:tc>
      </w:tr>
    </w:tbl>
    <w:p w:rsidR="00EA6C94" w:rsidRDefault="00EA6C94" w:rsidP="00EA6C94"/>
    <w:p w:rsidR="00AA4B9B" w:rsidRPr="002C31AD" w:rsidRDefault="00AA4B9B" w:rsidP="00EA6C94"/>
    <w:p w:rsidR="00EA6C94" w:rsidRPr="00152116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152116">
        <w:rPr>
          <w:rFonts w:asciiTheme="minorHAnsi" w:hAnsiTheme="minorHAnsi" w:cstheme="minorHAnsi"/>
          <w:b/>
        </w:rPr>
        <w:t>Custos Incorri</w:t>
      </w:r>
      <w:r>
        <w:rPr>
          <w:rFonts w:asciiTheme="minorHAnsi" w:hAnsiTheme="minorHAnsi" w:cstheme="minorHAnsi"/>
          <w:b/>
        </w:rPr>
        <w:t>dos e Constituição de Reserva do</w:t>
      </w:r>
      <w:r w:rsidRPr="00152116">
        <w:rPr>
          <w:rFonts w:asciiTheme="minorHAnsi" w:hAnsiTheme="minorHAnsi" w:cstheme="minorHAnsi"/>
          <w:b/>
        </w:rPr>
        <w:t xml:space="preserve"> Executor:</w:t>
      </w:r>
    </w:p>
    <w:tbl>
      <w:tblPr>
        <w:tblStyle w:val="Tabelacomgrade"/>
        <w:tblW w:w="0" w:type="auto"/>
        <w:tblLook w:val="04A0"/>
      </w:tblPr>
      <w:tblGrid>
        <w:gridCol w:w="3397"/>
        <w:gridCol w:w="3686"/>
        <w:gridCol w:w="1836"/>
      </w:tblGrid>
      <w:tr w:rsidR="00EA6C94" w:rsidTr="00880EE5">
        <w:tc>
          <w:tcPr>
            <w:tcW w:w="3397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Valor Total do Projeto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Custos Incorridos Executor + Constituição de Reserva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%</w:t>
            </w:r>
          </w:p>
        </w:tc>
      </w:tr>
      <w:tr w:rsidR="00EA6C94" w:rsidTr="00880EE5">
        <w:tc>
          <w:tcPr>
            <w:tcW w:w="3397" w:type="dxa"/>
            <w:shd w:val="clear" w:color="auto" w:fill="E2EFD9" w:themeFill="accent6" w:themeFillTint="33"/>
          </w:tcPr>
          <w:p w:rsidR="00EA6C94" w:rsidRPr="00C932C7" w:rsidRDefault="00EA6C94" w:rsidP="003A0DDC">
            <w:pPr>
              <w:jc w:val="center"/>
              <w:rPr>
                <w:b/>
              </w:rPr>
            </w:pPr>
            <w:r w:rsidRPr="00C932C7">
              <w:rPr>
                <w:b/>
              </w:rPr>
              <w:t xml:space="preserve">R$ 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 xml:space="preserve">R$ 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20 %</w:t>
            </w:r>
          </w:p>
        </w:tc>
      </w:tr>
    </w:tbl>
    <w:p w:rsidR="00EA6C94" w:rsidRPr="002C31AD" w:rsidRDefault="00EA6C94" w:rsidP="00EA6C94"/>
    <w:p w:rsidR="00EA6C94" w:rsidRPr="00152116" w:rsidRDefault="00EA6C94" w:rsidP="00EA6C94">
      <w:pPr>
        <w:pStyle w:val="PargrafodaList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152116">
        <w:rPr>
          <w:rFonts w:asciiTheme="minorHAnsi" w:hAnsiTheme="minorHAnsi" w:cstheme="minorHAnsi"/>
          <w:b/>
        </w:rPr>
        <w:t>Intercâmbio Científico e Tecnológico:</w:t>
      </w:r>
    </w:p>
    <w:tbl>
      <w:tblPr>
        <w:tblStyle w:val="Tabelacomgrade"/>
        <w:tblW w:w="0" w:type="auto"/>
        <w:tblLook w:val="04A0"/>
      </w:tblPr>
      <w:tblGrid>
        <w:gridCol w:w="562"/>
        <w:gridCol w:w="2835"/>
        <w:gridCol w:w="3686"/>
        <w:gridCol w:w="1836"/>
      </w:tblGrid>
      <w:tr w:rsidR="00EA6C94" w:rsidRPr="009A6E10" w:rsidTr="00880EE5">
        <w:tc>
          <w:tcPr>
            <w:tcW w:w="562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#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Descrição</w:t>
            </w:r>
          </w:p>
        </w:tc>
        <w:tc>
          <w:tcPr>
            <w:tcW w:w="368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Justificativa</w:t>
            </w:r>
          </w:p>
        </w:tc>
        <w:tc>
          <w:tcPr>
            <w:tcW w:w="1836" w:type="dxa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</w:rPr>
              <w:t>Valor (R$)</w:t>
            </w: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i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A6C94" w:rsidRPr="009A6E10" w:rsidTr="00880EE5">
        <w:tc>
          <w:tcPr>
            <w:tcW w:w="562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cs="Calibri"/>
                <w:b/>
                <w:sz w:val="18"/>
              </w:rPr>
            </w:pPr>
          </w:p>
        </w:tc>
      </w:tr>
      <w:tr w:rsidR="00EA6C94" w:rsidRPr="009A6E10" w:rsidTr="00880EE5">
        <w:tc>
          <w:tcPr>
            <w:tcW w:w="7083" w:type="dxa"/>
            <w:gridSpan w:val="3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:rsidR="00EA6C94" w:rsidRPr="009A6E10" w:rsidRDefault="00EA6C94" w:rsidP="003A0DD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hAnsiTheme="minorHAnsi" w:cstheme="minorHAnsi"/>
                <w:b/>
              </w:rPr>
              <w:t>R</w:t>
            </w:r>
            <w:r w:rsidR="00A12830">
              <w:rPr>
                <w:rFonts w:asciiTheme="minorHAnsi" w:hAnsiTheme="minorHAnsi" w:cstheme="minorHAnsi"/>
                <w:b/>
              </w:rPr>
              <w:t>$</w:t>
            </w:r>
            <w:r w:rsidRPr="009A6E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EA6C94" w:rsidRPr="002C31AD" w:rsidRDefault="00EA6C94" w:rsidP="00EA6C94">
      <w:pPr>
        <w:ind w:firstLine="360"/>
      </w:pP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  <w:sectPr w:rsidR="00EA6C94" w:rsidSect="003A0DDC">
          <w:pgSz w:w="11906" w:h="16838"/>
          <w:pgMar w:top="1418" w:right="1133" w:bottom="1418" w:left="1701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2" w:name="_Toc128661211"/>
      <w:r>
        <w:rPr>
          <w:rFonts w:asciiTheme="minorHAnsi" w:hAnsiTheme="minorHAnsi" w:cstheme="minorHAnsi"/>
          <w:szCs w:val="22"/>
        </w:rPr>
        <w:lastRenderedPageBreak/>
        <w:t>DETALHAMENTO DOS RECURSOS HUMANOS</w:t>
      </w:r>
      <w:bookmarkEnd w:id="32"/>
    </w:p>
    <w:tbl>
      <w:tblPr>
        <w:tblStyle w:val="Tabelacomgrade"/>
        <w:tblW w:w="5365" w:type="pct"/>
        <w:tblLook w:val="04A0"/>
      </w:tblPr>
      <w:tblGrid>
        <w:gridCol w:w="641"/>
        <w:gridCol w:w="2938"/>
        <w:gridCol w:w="1458"/>
        <w:gridCol w:w="1727"/>
        <w:gridCol w:w="1587"/>
        <w:gridCol w:w="1028"/>
        <w:gridCol w:w="1815"/>
        <w:gridCol w:w="1523"/>
        <w:gridCol w:w="1364"/>
        <w:gridCol w:w="1175"/>
      </w:tblGrid>
      <w:tr w:rsidR="00EA6C94" w:rsidRPr="000A36ED" w:rsidTr="00880EE5">
        <w:tc>
          <w:tcPr>
            <w:tcW w:w="210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rPr>
                <w:b/>
                <w:color w:val="FFFFFF" w:themeColor="background1"/>
              </w:rPr>
            </w:pPr>
            <w:r w:rsidRPr="00880EE5">
              <w:rPr>
                <w:b/>
                <w:color w:val="FFFFFF" w:themeColor="background1"/>
              </w:rPr>
              <w:t>#</w:t>
            </w:r>
          </w:p>
        </w:tc>
        <w:tc>
          <w:tcPr>
            <w:tcW w:w="963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Nome</w:t>
            </w:r>
          </w:p>
        </w:tc>
        <w:tc>
          <w:tcPr>
            <w:tcW w:w="478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566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Titulação</w:t>
            </w:r>
          </w:p>
        </w:tc>
        <w:tc>
          <w:tcPr>
            <w:tcW w:w="520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Dispêndio</w:t>
            </w:r>
          </w:p>
        </w:tc>
        <w:tc>
          <w:tcPr>
            <w:tcW w:w="337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Vínculo</w:t>
            </w:r>
          </w:p>
        </w:tc>
        <w:tc>
          <w:tcPr>
            <w:tcW w:w="595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Função</w:t>
            </w:r>
          </w:p>
        </w:tc>
        <w:tc>
          <w:tcPr>
            <w:tcW w:w="499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Forma de Contratação</w:t>
            </w:r>
          </w:p>
        </w:tc>
        <w:tc>
          <w:tcPr>
            <w:tcW w:w="447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880EE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Horas Totais</w:t>
            </w:r>
          </w:p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em 24 Meses</w:t>
            </w:r>
          </w:p>
        </w:tc>
        <w:tc>
          <w:tcPr>
            <w:tcW w:w="385" w:type="pct"/>
            <w:shd w:val="clear" w:color="auto" w:fill="385623" w:themeFill="accent6" w:themeFillShade="80"/>
          </w:tcPr>
          <w:p w:rsidR="00EA6C94" w:rsidRPr="00880EE5" w:rsidRDefault="00EA6C94" w:rsidP="003A0DD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880EE5">
              <w:rPr>
                <w:b/>
                <w:color w:val="FFFFFF" w:themeColor="background1"/>
                <w:sz w:val="20"/>
              </w:rPr>
              <w:t>R$/Hora</w:t>
            </w: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E4E8F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2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3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4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1165A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Pr="00393016" w:rsidRDefault="00EA6C94" w:rsidP="003A0DDC">
            <w:pPr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5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6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7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8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478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9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10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478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11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478" w:type="pct"/>
            <w:shd w:val="clear" w:color="auto" w:fill="E2EFD9" w:themeFill="accent6" w:themeFillTint="33"/>
          </w:tcPr>
          <w:p w:rsidR="00EA6C94" w:rsidRPr="00900253" w:rsidRDefault="00EA6C94" w:rsidP="003A0DDC">
            <w:pPr>
              <w:rPr>
                <w:highlight w:val="yellow"/>
              </w:rPr>
            </w:pPr>
          </w:p>
        </w:tc>
        <w:tc>
          <w:tcPr>
            <w:tcW w:w="566" w:type="pct"/>
            <w:shd w:val="clear" w:color="auto" w:fill="E2EFD9" w:themeFill="accent6" w:themeFillTint="33"/>
          </w:tcPr>
          <w:p w:rsidR="00EA6C94" w:rsidRPr="00345C7F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Pr="00345C7F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12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13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EA6C94" w:rsidTr="00880EE5">
        <w:tc>
          <w:tcPr>
            <w:tcW w:w="21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  <w:r>
              <w:t>14</w:t>
            </w:r>
          </w:p>
        </w:tc>
        <w:tc>
          <w:tcPr>
            <w:tcW w:w="963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478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66" w:type="pct"/>
            <w:shd w:val="clear" w:color="auto" w:fill="E2EFD9" w:themeFill="accent6" w:themeFillTint="33"/>
          </w:tcPr>
          <w:p w:rsidR="00EA6C94" w:rsidRDefault="00EA6C94" w:rsidP="003A0DDC"/>
        </w:tc>
        <w:tc>
          <w:tcPr>
            <w:tcW w:w="520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33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</w:pPr>
          </w:p>
        </w:tc>
        <w:tc>
          <w:tcPr>
            <w:tcW w:w="595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9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  <w:shd w:val="clear" w:color="auto" w:fill="E2EFD9" w:themeFill="accent6" w:themeFillTint="33"/>
          </w:tcPr>
          <w:p w:rsidR="00EA6C94" w:rsidRDefault="00EA6C94" w:rsidP="003A0D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" w:type="pct"/>
            <w:shd w:val="clear" w:color="auto" w:fill="E2EFD9" w:themeFill="accent6" w:themeFillTint="33"/>
            <w:vAlign w:val="center"/>
          </w:tcPr>
          <w:p w:rsidR="00EA6C94" w:rsidRDefault="00EA6C94" w:rsidP="003A0DDC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944CB8" w:rsidRDefault="00944CB8" w:rsidP="00EA6C94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EA6C94" w:rsidRPr="00944CB8" w:rsidRDefault="00EA6C94" w:rsidP="00944CB8">
      <w:pPr>
        <w:rPr>
          <w:rFonts w:asciiTheme="minorHAnsi" w:hAnsiTheme="minorHAnsi" w:cstheme="minorHAnsi"/>
          <w:szCs w:val="22"/>
        </w:rPr>
        <w:sectPr w:rsidR="00EA6C94" w:rsidRPr="00944CB8" w:rsidSect="003A0DDC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EA6C94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3" w:name="_Toc128661212"/>
      <w:r>
        <w:rPr>
          <w:rFonts w:asciiTheme="minorHAnsi" w:hAnsiTheme="minorHAnsi" w:cstheme="minorHAnsi"/>
          <w:szCs w:val="22"/>
        </w:rPr>
        <w:lastRenderedPageBreak/>
        <w:t>PERÍODO E LOCAL DE EXECUÇÃO</w:t>
      </w:r>
      <w:bookmarkEnd w:id="33"/>
    </w:p>
    <w:tbl>
      <w:tblPr>
        <w:tblStyle w:val="Tabelacomgrade"/>
        <w:tblW w:w="0" w:type="auto"/>
        <w:shd w:val="clear" w:color="auto" w:fill="E2EFD9" w:themeFill="accent6" w:themeFillTint="33"/>
        <w:tblLook w:val="04A0"/>
      </w:tblPr>
      <w:tblGrid>
        <w:gridCol w:w="8919"/>
      </w:tblGrid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Período: </w:t>
            </w:r>
            <w:r>
              <w:t>24</w:t>
            </w:r>
            <w:r w:rsidRPr="00DF59F5">
              <w:t xml:space="preserve"> meses (dia/mês/ano – dia/mês/ano)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Instituição: </w:t>
            </w:r>
            <w:r>
              <w:t>Universidade Federal do Amazonas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>C</w:t>
            </w:r>
            <w:r w:rsidRPr="00DF59F5">
              <w:rPr>
                <w:color w:val="000000" w:themeColor="text1"/>
              </w:rPr>
              <w:t xml:space="preserve">NPJ: </w:t>
            </w:r>
            <w:r w:rsidRPr="00DF59F5">
              <w:rPr>
                <w:rFonts w:asciiTheme="minorHAnsi" w:hAnsiTheme="minorHAnsi" w:cstheme="minorHAnsi"/>
                <w:color w:val="000000" w:themeColor="text1"/>
              </w:rPr>
              <w:t>04.378.626/0001-97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Endereço: </w:t>
            </w:r>
            <w:r>
              <w:t>Rua General Rodrigo Otávio Jordão Ramos 3000</w:t>
            </w:r>
          </w:p>
        </w:tc>
      </w:tr>
      <w:tr w:rsidR="00EA6C94" w:rsidTr="00025322">
        <w:tc>
          <w:tcPr>
            <w:tcW w:w="8919" w:type="dxa"/>
            <w:shd w:val="clear" w:color="auto" w:fill="E2EFD9" w:themeFill="accent6" w:themeFillTint="33"/>
          </w:tcPr>
          <w:p w:rsidR="00EA6C94" w:rsidRPr="00DF59F5" w:rsidRDefault="00EA6C94" w:rsidP="003A0DDC">
            <w:r w:rsidRPr="00DF59F5">
              <w:t xml:space="preserve">Telefone: </w:t>
            </w:r>
            <w:r>
              <w:t xml:space="preserve">92 3305- </w:t>
            </w:r>
            <w:proofErr w:type="spellStart"/>
            <w:r w:rsidR="005426D5">
              <w:t>xxxxxx</w:t>
            </w:r>
            <w:proofErr w:type="spellEnd"/>
          </w:p>
        </w:tc>
      </w:tr>
    </w:tbl>
    <w:p w:rsidR="00EA6C94" w:rsidRPr="00622B6F" w:rsidRDefault="00EA6C94" w:rsidP="00EA6C94"/>
    <w:p w:rsidR="00EA6C94" w:rsidRPr="00475B7F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4" w:name="_Toc128661213"/>
      <w:r w:rsidRPr="00475B7F">
        <w:rPr>
          <w:rFonts w:asciiTheme="minorHAnsi" w:hAnsiTheme="minorHAnsi" w:cstheme="minorHAnsi"/>
          <w:szCs w:val="22"/>
        </w:rPr>
        <w:t>RELEVÂNCIA DOS RESULTADOS E OS IMPACTOS ESPERADOS, INCLUSIVE EVENTUAIS EFEITOS MULTIPLICADORES</w:t>
      </w:r>
      <w:bookmarkEnd w:id="34"/>
    </w:p>
    <w:p w:rsidR="00EA6C94" w:rsidRDefault="00EA6C94" w:rsidP="00EA6C94">
      <w:pPr>
        <w:pStyle w:val="Titulo1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  <w:szCs w:val="22"/>
          <w:highlight w:val="red"/>
        </w:rPr>
      </w:pPr>
    </w:p>
    <w:p w:rsidR="00EA6C94" w:rsidRPr="009A6E10" w:rsidRDefault="00EA6C94" w:rsidP="00EA6C94">
      <w:pPr>
        <w:pStyle w:val="Titulo1"/>
        <w:spacing w:line="276" w:lineRule="auto"/>
        <w:rPr>
          <w:rFonts w:asciiTheme="minorHAnsi" w:hAnsiTheme="minorHAnsi" w:cstheme="minorHAnsi"/>
          <w:szCs w:val="22"/>
        </w:rPr>
      </w:pPr>
      <w:bookmarkStart w:id="35" w:name="_Toc128661214"/>
      <w:r w:rsidRPr="009A6E10">
        <w:rPr>
          <w:rFonts w:asciiTheme="minorHAnsi" w:hAnsiTheme="minorHAnsi" w:cstheme="minorHAnsi"/>
          <w:szCs w:val="22"/>
        </w:rPr>
        <w:t>SEGMENTOS SOCIOECONÔMICOS BENEFICIADOS (PÚBLICO ALVO)</w:t>
      </w:r>
      <w:bookmarkEnd w:id="35"/>
      <w:r w:rsidRPr="009A6E10">
        <w:rPr>
          <w:rFonts w:asciiTheme="minorHAnsi" w:hAnsiTheme="minorHAnsi" w:cstheme="minorHAnsi"/>
          <w:szCs w:val="22"/>
        </w:rPr>
        <w:t xml:space="preserve"> </w:t>
      </w:r>
    </w:p>
    <w:p w:rsidR="00EA6C94" w:rsidRDefault="00EA6C94" w:rsidP="00EA6C94">
      <w:pPr>
        <w:pStyle w:val="PargrafodaLista"/>
        <w:rPr>
          <w:rFonts w:asciiTheme="minorHAnsi" w:hAnsiTheme="minorHAnsi" w:cstheme="minorHAnsi"/>
          <w:szCs w:val="22"/>
          <w:highlight w:val="red"/>
        </w:rPr>
      </w:pPr>
    </w:p>
    <w:p w:rsidR="00EA6C94" w:rsidRPr="00F664D2" w:rsidRDefault="00EA6C94" w:rsidP="00EA6C94">
      <w:pPr>
        <w:pStyle w:val="Titulo1"/>
        <w:spacing w:after="160" w:line="259" w:lineRule="auto"/>
        <w:rPr>
          <w:rFonts w:asciiTheme="minorHAnsi" w:hAnsiTheme="minorHAnsi" w:cstheme="minorHAnsi"/>
          <w:szCs w:val="22"/>
        </w:rPr>
      </w:pPr>
      <w:bookmarkStart w:id="36" w:name="_Toc128661215"/>
      <w:r w:rsidRPr="00F664D2">
        <w:rPr>
          <w:rFonts w:asciiTheme="minorHAnsi" w:hAnsiTheme="minorHAnsi" w:cstheme="minorHAnsi"/>
          <w:szCs w:val="22"/>
        </w:rPr>
        <w:t>CONTRIBUIÇÃO À CONSECUÇÃO DOS OBJETIVOS E METAS DO PUR</w:t>
      </w:r>
      <w:bookmarkEnd w:id="36"/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5426D5" w:rsidRDefault="005426D5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Pr="00475B7F" w:rsidRDefault="00EA6C94" w:rsidP="00EA6C94">
      <w:pPr>
        <w:pStyle w:val="Titulo1"/>
        <w:numPr>
          <w:ilvl w:val="0"/>
          <w:numId w:val="0"/>
        </w:numPr>
        <w:spacing w:after="160" w:line="259" w:lineRule="auto"/>
        <w:ind w:left="360" w:hanging="360"/>
        <w:rPr>
          <w:rFonts w:asciiTheme="minorHAnsi" w:hAnsiTheme="minorHAnsi" w:cstheme="minorHAnsi"/>
          <w:szCs w:val="22"/>
        </w:rPr>
      </w:pP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EA6C94" w:rsidRPr="00C93FC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Manaus, __/__/__.</w:t>
      </w: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Pelo UFAM / Coordenador:</w:t>
      </w: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62DD" w:rsidTr="003A0DDC">
        <w:tc>
          <w:tcPr>
            <w:tcW w:w="4390" w:type="dxa"/>
            <w:tcBorders>
              <w:top w:val="single" w:sz="4" w:space="0" w:color="auto"/>
            </w:tcBorders>
          </w:tcPr>
          <w:p w:rsidR="00F562DD" w:rsidRPr="009A6E10" w:rsidRDefault="00F562DD" w:rsidP="00F562DD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  <w:r w:rsidRPr="009A6E10"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Sylvio Mário </w:t>
            </w:r>
            <w:proofErr w:type="spellStart"/>
            <w:r w:rsidRPr="009A6E10">
              <w:rPr>
                <w:rFonts w:asciiTheme="minorHAnsi" w:eastAsia="Times New Roman" w:hAnsiTheme="minorHAnsi" w:cstheme="minorHAnsi"/>
                <w:b/>
                <w:lang w:eastAsia="en-US"/>
              </w:rPr>
              <w:t>Puga</w:t>
            </w:r>
            <w:proofErr w:type="spellEnd"/>
            <w:r w:rsidRPr="009A6E10"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Ferreira</w:t>
            </w:r>
          </w:p>
        </w:tc>
        <w:tc>
          <w:tcPr>
            <w:tcW w:w="283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F562DD" w:rsidRPr="00603515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03515">
              <w:rPr>
                <w:rFonts w:asciiTheme="minorHAnsi" w:hAnsiTheme="minorHAnsi" w:cstheme="minorHAnsi"/>
                <w:sz w:val="22"/>
                <w:szCs w:val="22"/>
              </w:rPr>
              <w:t>Jamal</w:t>
            </w:r>
            <w:proofErr w:type="spellEnd"/>
            <w:r w:rsidRPr="006035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580F">
              <w:rPr>
                <w:rFonts w:asciiTheme="minorHAnsi" w:hAnsiTheme="minorHAnsi" w:cstheme="minorHAnsi"/>
                <w:sz w:val="22"/>
                <w:szCs w:val="22"/>
              </w:rPr>
              <w:t xml:space="preserve">da Silva </w:t>
            </w:r>
            <w:proofErr w:type="spellStart"/>
            <w:r w:rsidRPr="00603515">
              <w:rPr>
                <w:rFonts w:asciiTheme="minorHAnsi" w:hAnsiTheme="minorHAnsi" w:cstheme="minorHAnsi"/>
                <w:sz w:val="22"/>
                <w:szCs w:val="22"/>
              </w:rPr>
              <w:t>Chaar</w:t>
            </w:r>
            <w:proofErr w:type="spellEnd"/>
          </w:p>
        </w:tc>
      </w:tr>
      <w:tr w:rsidR="00F562DD" w:rsidRPr="002448C3" w:rsidTr="003A0DDC">
        <w:tc>
          <w:tcPr>
            <w:tcW w:w="4390" w:type="dxa"/>
          </w:tcPr>
          <w:p w:rsidR="00F562DD" w:rsidRPr="009A6E10" w:rsidRDefault="00F562DD" w:rsidP="00F562DD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A6E10">
              <w:rPr>
                <w:rFonts w:asciiTheme="minorHAnsi" w:eastAsia="Times New Roman" w:hAnsiTheme="minorHAnsi" w:cstheme="minorHAnsi"/>
                <w:lang w:eastAsia="en-US"/>
              </w:rPr>
              <w:t>Reitor da Universidade Federal do Amazonas (UFAM)</w:t>
            </w:r>
          </w:p>
        </w:tc>
        <w:tc>
          <w:tcPr>
            <w:tcW w:w="283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F562DD" w:rsidRPr="00603515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Cargo: </w:t>
            </w:r>
            <w:r w:rsidR="00603515"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>Pró-reitor</w:t>
            </w:r>
            <w:r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de Inovação Tecnológica (PROTEC)</w:t>
            </w:r>
          </w:p>
        </w:tc>
      </w:tr>
      <w:tr w:rsidR="00F562DD" w:rsidRPr="002448C3" w:rsidTr="003A0DDC">
        <w:tc>
          <w:tcPr>
            <w:tcW w:w="4390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6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  <w:r w:rsidRPr="00475B7F">
              <w:rPr>
                <w:rFonts w:asciiTheme="minorHAnsi" w:hAnsiTheme="minorHAnsi" w:cstheme="minorHAnsi"/>
                <w:sz w:val="22"/>
                <w:szCs w:val="22"/>
              </w:rPr>
              <w:t>405.295.092-53</w:t>
            </w:r>
          </w:p>
        </w:tc>
        <w:tc>
          <w:tcPr>
            <w:tcW w:w="283" w:type="dxa"/>
          </w:tcPr>
          <w:p w:rsidR="00F562DD" w:rsidRPr="009A6E10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F562DD" w:rsidRPr="00603515" w:rsidRDefault="00F562DD" w:rsidP="00F562DD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5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  <w:r w:rsidR="0084580F" w:rsidRPr="0084580F">
              <w:rPr>
                <w:rFonts w:asciiTheme="minorHAnsi" w:hAnsiTheme="minorHAnsi" w:cstheme="minorHAnsi"/>
                <w:sz w:val="22"/>
                <w:szCs w:val="22"/>
              </w:rPr>
              <w:t>332.447.902-91</w:t>
            </w:r>
          </w:p>
        </w:tc>
      </w:tr>
    </w:tbl>
    <w:p w:rsidR="00EA6C94" w:rsidRDefault="00EA6C94" w:rsidP="00EA6C94"/>
    <w:p w:rsidR="00EA6C94" w:rsidRDefault="00EA6C94" w:rsidP="00EA6C94"/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Testemunhas pela Executor da UFAM</w:t>
      </w:r>
    </w:p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EA6C94" w:rsidRPr="00817F5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C1A" w:rsidRPr="004030F9" w:rsidTr="003A0DDC">
        <w:tc>
          <w:tcPr>
            <w:tcW w:w="4390" w:type="dxa"/>
            <w:tcBorders>
              <w:top w:val="single" w:sz="4" w:space="0" w:color="auto"/>
            </w:tcBorders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234C1A" w:rsidRPr="004030F9" w:rsidTr="003A0DDC">
        <w:tc>
          <w:tcPr>
            <w:tcW w:w="4390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  <w:tc>
          <w:tcPr>
            <w:tcW w:w="283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</w:tr>
      <w:tr w:rsidR="00234C1A" w:rsidRPr="002448C3" w:rsidTr="003A0DDC">
        <w:tc>
          <w:tcPr>
            <w:tcW w:w="4390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</w:p>
        </w:tc>
        <w:tc>
          <w:tcPr>
            <w:tcW w:w="283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4030F9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30F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CPF </w:t>
            </w:r>
          </w:p>
        </w:tc>
      </w:tr>
    </w:tbl>
    <w:p w:rsidR="00EA6C94" w:rsidRDefault="00EA6C94" w:rsidP="00EA6C94"/>
    <w:p w:rsidR="00EA6C94" w:rsidRPr="00817F5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C1A" w:rsidTr="003A0DDC">
        <w:tc>
          <w:tcPr>
            <w:tcW w:w="4390" w:type="dxa"/>
            <w:tcBorders>
              <w:top w:val="single" w:sz="4" w:space="0" w:color="auto"/>
            </w:tcBorders>
          </w:tcPr>
          <w:p w:rsidR="00234C1A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:rsidR="00234C1A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234C1A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234C1A" w:rsidRPr="002448C3" w:rsidTr="003A0DDC">
        <w:tc>
          <w:tcPr>
            <w:tcW w:w="4390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  <w:tc>
          <w:tcPr>
            <w:tcW w:w="283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</w:tr>
      <w:tr w:rsidR="00234C1A" w:rsidRPr="002448C3" w:rsidTr="003A0DDC">
        <w:tc>
          <w:tcPr>
            <w:tcW w:w="4390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8C3">
              <w:rPr>
                <w:rFonts w:asciiTheme="minorHAnsi" w:hAnsiTheme="minorHAnsi" w:cstheme="minorHAnsi"/>
                <w:b w:val="0"/>
                <w:sz w:val="22"/>
                <w:szCs w:val="22"/>
              </w:rPr>
              <w:t>CPF</w:t>
            </w:r>
          </w:p>
        </w:tc>
        <w:tc>
          <w:tcPr>
            <w:tcW w:w="283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234C1A" w:rsidRPr="002448C3" w:rsidRDefault="00234C1A" w:rsidP="00234C1A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8C3">
              <w:rPr>
                <w:rFonts w:asciiTheme="minorHAnsi" w:hAnsiTheme="minorHAnsi" w:cstheme="minorHAnsi"/>
                <w:b w:val="0"/>
                <w:sz w:val="22"/>
                <w:szCs w:val="22"/>
              </w:rPr>
              <w:t>CPF</w:t>
            </w:r>
          </w:p>
        </w:tc>
      </w:tr>
    </w:tbl>
    <w:p w:rsidR="00EA6C94" w:rsidRDefault="00EA6C94" w:rsidP="00EA6C94"/>
    <w:p w:rsidR="00EA6C94" w:rsidRDefault="00EA6C94" w:rsidP="00EA6C94"/>
    <w:p w:rsidR="00EA6C94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Testemunha pela Empresa Investidora:</w:t>
      </w:r>
    </w:p>
    <w:p w:rsidR="00EA6C94" w:rsidRPr="00817F56" w:rsidRDefault="00EA6C94" w:rsidP="00EA6C94">
      <w:pPr>
        <w:pStyle w:val="Clausula-texto"/>
        <w:widowControl/>
        <w:tabs>
          <w:tab w:val="left" w:pos="1418"/>
        </w:tabs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283"/>
        <w:gridCol w:w="4246"/>
      </w:tblGrid>
      <w:tr w:rsidR="00EA6C94" w:rsidTr="003A0DDC">
        <w:tc>
          <w:tcPr>
            <w:tcW w:w="4390" w:type="dxa"/>
            <w:tcBorders>
              <w:bottom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94" w:rsidTr="003A0DDC">
        <w:tc>
          <w:tcPr>
            <w:tcW w:w="4390" w:type="dxa"/>
            <w:tcBorders>
              <w:top w:val="single" w:sz="4" w:space="0" w:color="auto"/>
            </w:tcBorders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6C94" w:rsidRPr="002448C3" w:rsidTr="003A0DDC">
        <w:tc>
          <w:tcPr>
            <w:tcW w:w="4390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Função/Cargo</w:t>
            </w:r>
          </w:p>
        </w:tc>
        <w:tc>
          <w:tcPr>
            <w:tcW w:w="283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A6C94" w:rsidRPr="002448C3" w:rsidTr="003A0DDC">
        <w:tc>
          <w:tcPr>
            <w:tcW w:w="4390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48C3">
              <w:rPr>
                <w:rFonts w:asciiTheme="minorHAnsi" w:hAnsiTheme="minorHAnsi" w:cstheme="minorHAnsi"/>
                <w:b w:val="0"/>
                <w:sz w:val="22"/>
                <w:szCs w:val="22"/>
              </w:rPr>
              <w:t>CPF</w:t>
            </w:r>
          </w:p>
        </w:tc>
        <w:tc>
          <w:tcPr>
            <w:tcW w:w="283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46" w:type="dxa"/>
          </w:tcPr>
          <w:p w:rsidR="00EA6C94" w:rsidRPr="002448C3" w:rsidRDefault="00EA6C94" w:rsidP="003A0DDC">
            <w:pPr>
              <w:pStyle w:val="Clausula-texto"/>
              <w:widowControl/>
              <w:tabs>
                <w:tab w:val="left" w:pos="1418"/>
              </w:tabs>
              <w:spacing w:before="0" w:line="288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EA6C94" w:rsidRDefault="00EA6C94" w:rsidP="00234C1A"/>
    <w:sectPr w:rsidR="00EA6C94" w:rsidSect="003A0DDC"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F32" w:rsidRDefault="00207F32" w:rsidP="00394D88">
      <w:pPr>
        <w:spacing w:line="240" w:lineRule="auto"/>
      </w:pPr>
      <w:r>
        <w:separator/>
      </w:r>
    </w:p>
  </w:endnote>
  <w:endnote w:type="continuationSeparator" w:id="0">
    <w:p w:rsidR="00207F32" w:rsidRDefault="00207F32" w:rsidP="00394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 w:rsidP="003A0D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65" type="#_x0000_t202" style="position:absolute;left:0;text-align:left;margin-left:100.25pt;margin-top:8.65pt;width:282pt;height:31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" fillcolor="white [3201]" stroked="f" strokeweight=".5pt">
          <v:textbox>
            <w:txbxContent>
              <w:p w:rsidR="00EB59CF" w:rsidRPr="006E0F96" w:rsidRDefault="00EB59CF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0F96">
                  <w:rPr>
                    <w:rFonts w:ascii="Arial" w:hAnsi="Arial" w:cs="Arial"/>
                    <w:sz w:val="20"/>
                    <w:szCs w:val="20"/>
                  </w:rPr>
                  <w:t>Plano de Utilização de Recursos – PUR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Nº XXX</w:t>
                </w:r>
              </w:p>
            </w:txbxContent>
          </v:textbox>
        </v:shape>
      </w:pict>
    </w:r>
    <w:r>
      <w:rPr>
        <w:noProof/>
      </w:rPr>
      <w:pict>
        <v:line id="Conector reto 4" o:spid="_x0000_s2064" style="position:absolute;left:0;text-align:left;flip:y;z-index:251660288;visibility:visible;mso-height-relative:margin" from="-7.05pt,5.4pt" to="445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" strokecolor="black [3200]" strokeweight=".5pt">
          <v:stroke joinstyle="miter"/>
        </v:line>
      </w:pict>
    </w:r>
  </w:p>
  <w:sdt>
    <w:sdtPr>
      <w:rPr>
        <w:rFonts w:ascii="Arial" w:hAnsi="Arial" w:cs="Arial"/>
        <w:sz w:val="18"/>
        <w:szCs w:val="18"/>
      </w:rPr>
      <w:id w:val="-5653415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406574710"/>
          <w:docPartObj>
            <w:docPartGallery w:val="Page Numbers (Top of Page)"/>
            <w:docPartUnique/>
          </w:docPartObj>
        </w:sdtPr>
        <w:sdtContent>
          <w:p w:rsidR="00EB59CF" w:rsidRPr="006E0F96" w:rsidRDefault="00EB59CF" w:rsidP="003A0DDC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B81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B81">
              <w:rPr>
                <w:rFonts w:ascii="Arial" w:hAnsi="Arial" w:cs="Arial"/>
                <w:noProof/>
                <w:sz w:val="20"/>
                <w:szCs w:val="20"/>
              </w:rPr>
              <w:t>25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EB59CF" w:rsidRPr="000729A1" w:rsidRDefault="00EB59CF" w:rsidP="003A0D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 w:rsidP="003A0D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100.35pt;margin-top:8.9pt;width:282pt;height:4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" fillcolor="white [3201]" stroked="f" strokeweight=".5pt">
          <v:textbox>
            <w:txbxContent>
              <w:p w:rsidR="00EB59CF" w:rsidRPr="006E0F96" w:rsidRDefault="00EB59CF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0F96">
                  <w:rPr>
                    <w:rFonts w:ascii="Arial" w:hAnsi="Arial" w:cs="Arial"/>
                    <w:sz w:val="20"/>
                    <w:szCs w:val="20"/>
                  </w:rPr>
                  <w:t>Plano de Utilização de Recursos – PUR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Nº XXX</w:t>
                </w:r>
              </w:p>
            </w:txbxContent>
          </v:textbox>
        </v:shape>
      </w:pict>
    </w:r>
    <w:r>
      <w:rPr>
        <w:noProof/>
      </w:rPr>
      <w:pict>
        <v:line id="Conector reto 15" o:spid="_x0000_s2061" style="position:absolute;left:0;text-align:left;flip:y;z-index:251663360;visibility:visible;mso-height-relative:margin" from="-7.05pt,5.4pt" to="445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" strokecolor="black [3200]" strokeweight=".5pt">
          <v:stroke joinstyle="miter"/>
        </v:line>
      </w:pict>
    </w:r>
  </w:p>
  <w:sdt>
    <w:sdtPr>
      <w:rPr>
        <w:rFonts w:ascii="Arial" w:hAnsi="Arial" w:cs="Arial"/>
        <w:sz w:val="18"/>
        <w:szCs w:val="18"/>
      </w:rPr>
      <w:id w:val="-15668710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335804070"/>
          <w:docPartObj>
            <w:docPartGallery w:val="Page Numbers (Top of Page)"/>
            <w:docPartUnique/>
          </w:docPartObj>
        </w:sdtPr>
        <w:sdtContent>
          <w:p w:rsidR="00EB59CF" w:rsidRPr="006E0F96" w:rsidRDefault="00EB59CF" w:rsidP="003A0DDC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B81"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B81">
              <w:rPr>
                <w:rFonts w:ascii="Arial" w:hAnsi="Arial" w:cs="Arial"/>
                <w:noProof/>
                <w:sz w:val="20"/>
                <w:szCs w:val="20"/>
              </w:rPr>
              <w:t>25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EB59CF" w:rsidRPr="000729A1" w:rsidRDefault="00EB59CF" w:rsidP="003A0D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 w:rsidP="003A0DDC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100.35pt;margin-top:8.9pt;width:282pt;height:43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" fillcolor="white [3201]" stroked="f" strokeweight=".5pt">
          <v:textbox>
            <w:txbxContent>
              <w:p w:rsidR="00EB59CF" w:rsidRPr="006E0F96" w:rsidRDefault="00EB59CF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0F96">
                  <w:rPr>
                    <w:rFonts w:ascii="Arial" w:hAnsi="Arial" w:cs="Arial"/>
                    <w:sz w:val="20"/>
                    <w:szCs w:val="20"/>
                  </w:rPr>
                  <w:t>Plano de Utilização de Recursos – PUR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Nº XXX</w:t>
                </w:r>
              </w:p>
              <w:p w:rsidR="00EB59CF" w:rsidRPr="006E0F96" w:rsidRDefault="00EB59CF" w:rsidP="003A0DDC">
                <w:pPr>
                  <w:pStyle w:val="Cabealh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EB59CF" w:rsidRPr="006E0F96" w:rsidRDefault="00EB59CF" w:rsidP="003A0DD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line id="Conector reto 20" o:spid="_x0000_s2058" style="position:absolute;left:0;text-align:left;flip:y;z-index:251666432;visibility:visible;mso-height-relative:margin" from="-7.05pt,5.4pt" to="445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" strokecolor="black [3200]" strokeweight=".5pt">
          <v:stroke joinstyle="miter"/>
        </v:line>
      </w:pict>
    </w:r>
  </w:p>
  <w:sdt>
    <w:sdtPr>
      <w:rPr>
        <w:rFonts w:ascii="Arial" w:hAnsi="Arial" w:cs="Arial"/>
        <w:sz w:val="18"/>
        <w:szCs w:val="18"/>
      </w:rPr>
      <w:id w:val="8639437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955289838"/>
          <w:docPartObj>
            <w:docPartGallery w:val="Page Numbers (Top of Page)"/>
            <w:docPartUnique/>
          </w:docPartObj>
        </w:sdtPr>
        <w:sdtContent>
          <w:p w:rsidR="00EB59CF" w:rsidRPr="006E0F96" w:rsidRDefault="00EB59CF" w:rsidP="003A0DDC">
            <w:pPr>
              <w:pStyle w:val="Rodap"/>
              <w:rPr>
                <w:rFonts w:ascii="Arial" w:hAnsi="Arial" w:cs="Arial"/>
                <w:sz w:val="18"/>
                <w:szCs w:val="18"/>
              </w:rPr>
            </w:pPr>
            <w:r w:rsidRPr="006E0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B81">
              <w:rPr>
                <w:rFonts w:ascii="Arial" w:hAnsi="Arial" w:cs="Arial"/>
                <w:noProof/>
                <w:sz w:val="20"/>
                <w:szCs w:val="20"/>
              </w:rPr>
              <w:t>25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E0F9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1B81">
              <w:rPr>
                <w:rFonts w:ascii="Arial" w:hAnsi="Arial" w:cs="Arial"/>
                <w:noProof/>
                <w:sz w:val="20"/>
                <w:szCs w:val="20"/>
              </w:rPr>
              <w:t>25</w:t>
            </w:r>
            <w:r w:rsidR="00883736" w:rsidRPr="006E0F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EB59CF" w:rsidRPr="000729A1" w:rsidRDefault="00EB59CF" w:rsidP="003A0D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F32" w:rsidRDefault="00207F32" w:rsidP="00394D88">
      <w:pPr>
        <w:spacing w:line="240" w:lineRule="auto"/>
      </w:pPr>
      <w:r>
        <w:separator/>
      </w:r>
    </w:p>
  </w:footnote>
  <w:footnote w:type="continuationSeparator" w:id="0">
    <w:p w:rsidR="00207F32" w:rsidRDefault="00207F32" w:rsidP="00394D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0" o:spid="_x0000_s2050" type="#_x0000_t75" style="position:absolute;left:0;text-align:left;margin-left:0;margin-top:0;width:196.9pt;height:253.5pt;z-index:-251646976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 w:rsidP="003A0D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1" o:spid="_x0000_s2051" type="#_x0000_t75" style="position:absolute;left:0;text-align:left;margin-left:0;margin-top:0;width:196.9pt;height:253.5pt;z-index:-251645952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  <w:r w:rsidR="00EB59CF" w:rsidRPr="00B5170D">
      <w:rPr>
        <w:noProof/>
      </w:rPr>
      <w:drawing>
        <wp:inline distT="0" distB="0" distL="0" distR="0">
          <wp:extent cx="373712" cy="437322"/>
          <wp:effectExtent l="0" t="0" r="7620" b="1270"/>
          <wp:docPr id="66" name="Picture 3" descr="E:\PROJETOS_FULL\Projeto Para Senhor Antonio\Figuras mix\marcaufam.pn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E0FDC08-4997-4EA8-BD17-BEF1E71CFB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:\PROJETOS_FULL\Projeto Para Senhor Antonio\Figuras mix\marcaufam.pn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E0FDC08-4997-4EA8-BD17-BEF1E71CFB23}"/>
                      </a:ext>
                    </a:extLst>
                  </pic:cNvPr>
                  <pic:cNvPicPr/>
                </pic:nvPicPr>
                <pic:blipFill rotWithShape="1">
                  <a:blip r:embed="rId2" cstate="print"/>
                  <a:srcRect l="11710" t="10783" r="12612" b="8757"/>
                  <a:stretch/>
                </pic:blipFill>
                <pic:spPr bwMode="auto">
                  <a:xfrm>
                    <a:off x="0" y="0"/>
                    <a:ext cx="389434" cy="45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59CF" w:rsidRPr="00B5170D">
      <w:t xml:space="preserve"> </w:t>
    </w:r>
  </w:p>
  <w:p w:rsidR="00EB59CF" w:rsidRDefault="00883736" w:rsidP="003A0DDC">
    <w:pPr>
      <w:pStyle w:val="Cabealho"/>
    </w:pPr>
    <w:r>
      <w:rPr>
        <w:noProof/>
      </w:rPr>
      <w:pict>
        <v:line id="Conector reto 5" o:spid="_x0000_s2066" style="position:absolute;left:0;text-align:left;z-index:251661312;visibility:visible" from="-7.25pt,15.8pt" to="45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" strokecolor="black [3200]" strokeweight="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59" o:spid="_x0000_s2049" type="#_x0000_t75" style="position:absolute;left:0;text-align:left;margin-left:0;margin-top:0;width:196.9pt;height:253.5pt;z-index:-251648000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3" o:spid="_x0000_s2053" type="#_x0000_t75" style="position:absolute;left:0;text-align:left;margin-left:0;margin-top:0;width:196.9pt;height:253.5pt;z-index:-251643904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 w:rsidP="003A0D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4" o:spid="_x0000_s2054" type="#_x0000_t75" style="position:absolute;left:0;text-align:left;margin-left:0;margin-top:0;width:196.9pt;height:253.5pt;z-index:-251642880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  <w:r w:rsidR="00EB59CF" w:rsidRPr="00B5170D">
      <w:rPr>
        <w:noProof/>
      </w:rPr>
      <w:drawing>
        <wp:inline distT="0" distB="0" distL="0" distR="0">
          <wp:extent cx="373712" cy="437322"/>
          <wp:effectExtent l="0" t="0" r="7620" b="1270"/>
          <wp:docPr id="55" name="Picture 3" descr="E:\PROJETOS_FULL\Projeto Para Senhor Antonio\Figuras mix\marcaufam.pn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E0FDC08-4997-4EA8-BD17-BEF1E71CFB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:\PROJETOS_FULL\Projeto Para Senhor Antonio\Figuras mix\marcaufam.pn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E0FDC08-4997-4EA8-BD17-BEF1E71CFB23}"/>
                      </a:ext>
                    </a:extLst>
                  </pic:cNvPr>
                  <pic:cNvPicPr/>
                </pic:nvPicPr>
                <pic:blipFill rotWithShape="1">
                  <a:blip r:embed="rId2" cstate="print"/>
                  <a:srcRect l="11710" t="10783" r="12612" b="8757"/>
                  <a:stretch/>
                </pic:blipFill>
                <pic:spPr bwMode="auto">
                  <a:xfrm>
                    <a:off x="0" y="0"/>
                    <a:ext cx="389434" cy="45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59CF" w:rsidRDefault="00883736" w:rsidP="003A0DDC">
    <w:pPr>
      <w:pStyle w:val="Cabealho"/>
    </w:pPr>
    <w:r>
      <w:rPr>
        <w:noProof/>
      </w:rPr>
      <w:pict>
        <v:line id="Conector reto 13" o:spid="_x0000_s2063" style="position:absolute;left:0;text-align:left;z-index:251664384;visibility:visible" from="-7.25pt,15.8pt" to="45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" strokecolor="black [3200]" strokeweight=".5pt">
          <v:stroke joinstyle="miter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2" o:spid="_x0000_s2052" type="#_x0000_t75" style="position:absolute;left:0;text-align:left;margin-left:0;margin-top:0;width:196.9pt;height:253.5pt;z-index:-251644928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6" o:spid="_x0000_s2056" type="#_x0000_t75" style="position:absolute;left:0;text-align:left;margin-left:0;margin-top:0;width:196.9pt;height:253.5pt;z-index:-251640832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 w:rsidP="003A0DD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7" o:spid="_x0000_s2057" type="#_x0000_t75" style="position:absolute;left:0;text-align:left;margin-left:0;margin-top:0;width:196.9pt;height:253.5pt;z-index:-251639808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  <w:r w:rsidR="00EB59CF" w:rsidRPr="00B5170D">
      <w:rPr>
        <w:noProof/>
      </w:rPr>
      <w:drawing>
        <wp:inline distT="0" distB="0" distL="0" distR="0">
          <wp:extent cx="373712" cy="437322"/>
          <wp:effectExtent l="0" t="0" r="7620" b="1270"/>
          <wp:docPr id="56" name="Picture 3" descr="E:\PROJETOS_FULL\Projeto Para Senhor Antonio\Figuras mix\marcaufam.pn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E0FDC08-4997-4EA8-BD17-BEF1E71CFB2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E:\PROJETOS_FULL\Projeto Para Senhor Antonio\Figuras mix\marcaufam.pn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E0FDC08-4997-4EA8-BD17-BEF1E71CFB23}"/>
                      </a:ext>
                    </a:extLst>
                  </pic:cNvPr>
                  <pic:cNvPicPr/>
                </pic:nvPicPr>
                <pic:blipFill rotWithShape="1">
                  <a:blip r:embed="rId2" cstate="print"/>
                  <a:srcRect l="11710" t="10783" r="12612" b="8757"/>
                  <a:stretch/>
                </pic:blipFill>
                <pic:spPr bwMode="auto">
                  <a:xfrm>
                    <a:off x="0" y="0"/>
                    <a:ext cx="389434" cy="45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59CF" w:rsidRDefault="00883736" w:rsidP="003A0DDC">
    <w:pPr>
      <w:pStyle w:val="Cabealho"/>
    </w:pPr>
    <w:r>
      <w:rPr>
        <w:noProof/>
      </w:rPr>
      <w:pict>
        <v:line id="Conector reto 18" o:spid="_x0000_s2060" style="position:absolute;left:0;text-align:left;z-index:251667456;visibility:visible" from="-7.25pt,15.8pt" to="457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" strokecolor="black [3200]" strokeweight=".5pt">
          <v:stroke joinstyle="miter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CF" w:rsidRDefault="0088373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152365" o:spid="_x0000_s2055" type="#_x0000_t75" style="position:absolute;left:0;text-align:left;margin-left:0;margin-top:0;width:196.9pt;height:253.5pt;z-index:-251641856;mso-position-horizontal:center;mso-position-horizontal-relative:margin;mso-position-vertical:center;mso-position-vertical-relative:margin" o:allowincell="f">
          <v:imagedata r:id="rId1" o:title="Marca d agua v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55"/>
    <w:multiLevelType w:val="hybridMultilevel"/>
    <w:tmpl w:val="1F7ADCDA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8D32DA9"/>
    <w:multiLevelType w:val="multilevel"/>
    <w:tmpl w:val="60D2C4A8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1"/>
      <w:lvlText w:val="%1.%2."/>
      <w:lvlJc w:val="left"/>
      <w:pPr>
        <w:ind w:left="432" w:hanging="432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3417F"/>
    <w:multiLevelType w:val="hybridMultilevel"/>
    <w:tmpl w:val="BCC66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53E71"/>
    <w:multiLevelType w:val="hybridMultilevel"/>
    <w:tmpl w:val="7938D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C599F"/>
    <w:multiLevelType w:val="hybridMultilevel"/>
    <w:tmpl w:val="F6D4B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87642"/>
    <w:multiLevelType w:val="hybridMultilevel"/>
    <w:tmpl w:val="4100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868E5"/>
    <w:multiLevelType w:val="hybridMultilevel"/>
    <w:tmpl w:val="C2B05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40075"/>
    <w:multiLevelType w:val="hybridMultilevel"/>
    <w:tmpl w:val="6DD8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7D8"/>
    <w:multiLevelType w:val="hybridMultilevel"/>
    <w:tmpl w:val="63729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0234"/>
    <w:multiLevelType w:val="hybridMultilevel"/>
    <w:tmpl w:val="DAE4DB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108F6"/>
    <w:multiLevelType w:val="hybridMultilevel"/>
    <w:tmpl w:val="08EEE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10CE1"/>
    <w:multiLevelType w:val="hybridMultilevel"/>
    <w:tmpl w:val="8DCC2F2E"/>
    <w:lvl w:ilvl="0" w:tplc="796CA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CF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E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8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09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A5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F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336F7E"/>
    <w:multiLevelType w:val="hybridMultilevel"/>
    <w:tmpl w:val="EB048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852A5"/>
    <w:multiLevelType w:val="hybridMultilevel"/>
    <w:tmpl w:val="9834814A"/>
    <w:lvl w:ilvl="0" w:tplc="0BA067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37E5F"/>
    <w:multiLevelType w:val="hybridMultilevel"/>
    <w:tmpl w:val="CA54A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E312D"/>
    <w:multiLevelType w:val="hybridMultilevel"/>
    <w:tmpl w:val="764A589E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1DC7389"/>
    <w:multiLevelType w:val="hybridMultilevel"/>
    <w:tmpl w:val="DAC41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9522A"/>
    <w:multiLevelType w:val="multilevel"/>
    <w:tmpl w:val="7EA4E6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72E91D31"/>
    <w:multiLevelType w:val="hybridMultilevel"/>
    <w:tmpl w:val="2A426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F219C"/>
    <w:multiLevelType w:val="hybridMultilevel"/>
    <w:tmpl w:val="29E47FE4"/>
    <w:lvl w:ilvl="0" w:tplc="B4A6B29A">
      <w:start w:val="1"/>
      <w:numFmt w:val="lowerLetter"/>
      <w:pStyle w:val="financeiro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5"/>
  </w:num>
  <w:num w:numId="9">
    <w:abstractNumId w:val="0"/>
  </w:num>
  <w:num w:numId="10">
    <w:abstractNumId w:val="13"/>
  </w:num>
  <w:num w:numId="11">
    <w:abstractNumId w:val="14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5"/>
  </w:num>
  <w:num w:numId="17">
    <w:abstractNumId w:val="9"/>
  </w:num>
  <w:num w:numId="18">
    <w:abstractNumId w:val="11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6C94"/>
    <w:rsid w:val="00021256"/>
    <w:rsid w:val="00025322"/>
    <w:rsid w:val="00036FFF"/>
    <w:rsid w:val="000577B4"/>
    <w:rsid w:val="00072F9B"/>
    <w:rsid w:val="000A4212"/>
    <w:rsid w:val="000C0091"/>
    <w:rsid w:val="000C32EB"/>
    <w:rsid w:val="001E1B81"/>
    <w:rsid w:val="00207F32"/>
    <w:rsid w:val="00234C1A"/>
    <w:rsid w:val="00394D88"/>
    <w:rsid w:val="003A0DDC"/>
    <w:rsid w:val="00405B4B"/>
    <w:rsid w:val="004642E5"/>
    <w:rsid w:val="004748F3"/>
    <w:rsid w:val="00513068"/>
    <w:rsid w:val="005426D5"/>
    <w:rsid w:val="00603515"/>
    <w:rsid w:val="0062552F"/>
    <w:rsid w:val="007E213D"/>
    <w:rsid w:val="00810A02"/>
    <w:rsid w:val="0084580F"/>
    <w:rsid w:val="00880EE5"/>
    <w:rsid w:val="0088314F"/>
    <w:rsid w:val="00883736"/>
    <w:rsid w:val="00943DFF"/>
    <w:rsid w:val="00944CB8"/>
    <w:rsid w:val="00A12830"/>
    <w:rsid w:val="00AA4B9B"/>
    <w:rsid w:val="00B04649"/>
    <w:rsid w:val="00B04B1D"/>
    <w:rsid w:val="00B5542E"/>
    <w:rsid w:val="00B92DE5"/>
    <w:rsid w:val="00BC53FD"/>
    <w:rsid w:val="00C62077"/>
    <w:rsid w:val="00CD5995"/>
    <w:rsid w:val="00D226AB"/>
    <w:rsid w:val="00DD7BB4"/>
    <w:rsid w:val="00EA6C94"/>
    <w:rsid w:val="00EB59CF"/>
    <w:rsid w:val="00EE4073"/>
    <w:rsid w:val="00F562DD"/>
    <w:rsid w:val="00F90867"/>
    <w:rsid w:val="00FA69FB"/>
    <w:rsid w:val="00F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94"/>
    <w:pPr>
      <w:spacing w:after="0" w:line="360" w:lineRule="auto"/>
      <w:jc w:val="both"/>
    </w:pPr>
    <w:rPr>
      <w:rFonts w:ascii="Calibri" w:eastAsia="Batang" w:hAnsi="Calibri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6C94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6C94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6C94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A6C94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6C94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6C94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6C94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6C94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6C94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6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A6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6C9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A6C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6C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6C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6C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6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6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EA6C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C94"/>
    <w:rPr>
      <w:rFonts w:ascii="Calibri" w:eastAsia="Batang" w:hAnsi="Calibri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EA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A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C94"/>
    <w:rPr>
      <w:rFonts w:ascii="Calibri" w:eastAsia="Batang" w:hAnsi="Calibri" w:cs="Times New Roman"/>
      <w:szCs w:val="24"/>
      <w:lang w:eastAsia="pt-BR"/>
    </w:rPr>
  </w:style>
  <w:style w:type="paragraph" w:styleId="PargrafodaLista">
    <w:name w:val="List Paragraph"/>
    <w:aliases w:val="Bullet for Sub Section"/>
    <w:basedOn w:val="Normal"/>
    <w:link w:val="PargrafodaListaChar"/>
    <w:uiPriority w:val="34"/>
    <w:qFormat/>
    <w:rsid w:val="00EA6C94"/>
    <w:pPr>
      <w:ind w:left="720"/>
      <w:contextualSpacing/>
    </w:pPr>
  </w:style>
  <w:style w:type="character" w:customStyle="1" w:styleId="PargrafodaListaChar">
    <w:name w:val="Parágrafo da Lista Char"/>
    <w:aliases w:val="Bullet for Sub Section Char"/>
    <w:basedOn w:val="Fontepargpadro"/>
    <w:link w:val="PargrafodaLista"/>
    <w:uiPriority w:val="34"/>
    <w:rsid w:val="00EA6C94"/>
    <w:rPr>
      <w:rFonts w:ascii="Calibri" w:eastAsia="Batang" w:hAnsi="Calibri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6C94"/>
    <w:rPr>
      <w:color w:val="0563C1" w:themeColor="hyperlink"/>
      <w:u w:val="single"/>
    </w:rPr>
  </w:style>
  <w:style w:type="paragraph" w:styleId="Corpodetexto">
    <w:name w:val="Body Text"/>
    <w:aliases w:val=" Char"/>
    <w:basedOn w:val="Normal"/>
    <w:link w:val="CorpodetextoChar"/>
    <w:rsid w:val="00EA6C94"/>
    <w:pPr>
      <w:spacing w:after="120"/>
    </w:pPr>
    <w:rPr>
      <w:rFonts w:ascii="Verdana" w:eastAsia="Times New Roman" w:hAnsi="Verdana"/>
      <w:sz w:val="20"/>
      <w:lang w:val="en-US" w:eastAsia="en-US"/>
    </w:rPr>
  </w:style>
  <w:style w:type="character" w:customStyle="1" w:styleId="CorpodetextoChar">
    <w:name w:val="Corpo de texto Char"/>
    <w:aliases w:val=" Char Char"/>
    <w:basedOn w:val="Fontepargpadro"/>
    <w:link w:val="Corpodetexto"/>
    <w:rsid w:val="00EA6C94"/>
    <w:rPr>
      <w:rFonts w:ascii="Verdana" w:eastAsia="Times New Roman" w:hAnsi="Verdana" w:cs="Times New Roman"/>
      <w:sz w:val="20"/>
      <w:szCs w:val="24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6C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6C94"/>
    <w:rPr>
      <w:rFonts w:ascii="Calibri" w:eastAsia="Batang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C94"/>
    <w:rPr>
      <w:rFonts w:ascii="Calibri" w:eastAsia="Batang" w:hAnsi="Calibri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C9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C94"/>
    <w:rPr>
      <w:rFonts w:ascii="Segoe UI" w:eastAsia="Batang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C9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6C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6C94"/>
    <w:rPr>
      <w:rFonts w:ascii="Calibri" w:eastAsia="Batang" w:hAnsi="Calibri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A6C94"/>
    <w:rPr>
      <w:rFonts w:ascii="Calibri" w:eastAsia="Batang" w:hAnsi="Calibri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A6C94"/>
    <w:rPr>
      <w:sz w:val="20"/>
      <w:szCs w:val="20"/>
    </w:rPr>
  </w:style>
  <w:style w:type="paragraph" w:customStyle="1" w:styleId="Titulo2">
    <w:name w:val="Titulo2"/>
    <w:basedOn w:val="PargrafodaLista"/>
    <w:link w:val="Titulo2Char"/>
    <w:qFormat/>
    <w:rsid w:val="00EA6C94"/>
    <w:pPr>
      <w:spacing w:before="120" w:after="120"/>
      <w:ind w:left="432" w:hanging="432"/>
      <w:outlineLvl w:val="1"/>
    </w:pPr>
    <w:rPr>
      <w:b/>
    </w:rPr>
  </w:style>
  <w:style w:type="character" w:customStyle="1" w:styleId="Titulo2Char">
    <w:name w:val="Titulo2 Char"/>
    <w:basedOn w:val="Fontepargpadro"/>
    <w:link w:val="Titulo2"/>
    <w:rsid w:val="00EA6C94"/>
    <w:rPr>
      <w:rFonts w:ascii="Calibri" w:eastAsia="Batang" w:hAnsi="Calibri" w:cs="Times New Roman"/>
      <w:b/>
      <w:szCs w:val="24"/>
      <w:lang w:eastAsia="pt-BR"/>
    </w:rPr>
  </w:style>
  <w:style w:type="paragraph" w:customStyle="1" w:styleId="Titulo3">
    <w:name w:val="Titulo 3"/>
    <w:basedOn w:val="Titulo2"/>
    <w:link w:val="Titulo3Char"/>
    <w:qFormat/>
    <w:rsid w:val="00EA6C94"/>
    <w:pPr>
      <w:numPr>
        <w:ilvl w:val="2"/>
      </w:numPr>
      <w:ind w:left="432" w:hanging="432"/>
      <w:outlineLvl w:val="2"/>
    </w:pPr>
    <w:rPr>
      <w:b w:val="0"/>
      <w:bCs/>
      <w:i/>
      <w:iCs/>
    </w:rPr>
  </w:style>
  <w:style w:type="character" w:customStyle="1" w:styleId="Titulo3Char">
    <w:name w:val="Titulo 3 Char"/>
    <w:basedOn w:val="Fontepargpadro"/>
    <w:link w:val="Titulo3"/>
    <w:rsid w:val="00EA6C94"/>
    <w:rPr>
      <w:rFonts w:ascii="Calibri" w:eastAsia="Batang" w:hAnsi="Calibri" w:cs="Times New Roman"/>
      <w:bCs/>
      <w:i/>
      <w:iCs/>
      <w:szCs w:val="24"/>
      <w:lang w:eastAsia="pt-BR"/>
    </w:rPr>
  </w:style>
  <w:style w:type="paragraph" w:customStyle="1" w:styleId="Titulo1">
    <w:name w:val="Titulo 1"/>
    <w:basedOn w:val="PargrafodaLista"/>
    <w:link w:val="Titulo1Char"/>
    <w:qFormat/>
    <w:rsid w:val="00EA6C94"/>
    <w:pPr>
      <w:numPr>
        <w:numId w:val="2"/>
      </w:numPr>
      <w:spacing w:before="240" w:after="240"/>
      <w:outlineLvl w:val="0"/>
    </w:pPr>
    <w:rPr>
      <w:b/>
    </w:rPr>
  </w:style>
  <w:style w:type="character" w:customStyle="1" w:styleId="Titulo1Char">
    <w:name w:val="Titulo 1 Char"/>
    <w:basedOn w:val="PargrafodaListaChar"/>
    <w:link w:val="Titulo1"/>
    <w:rsid w:val="00EA6C94"/>
    <w:rPr>
      <w:rFonts w:ascii="Calibri" w:eastAsia="Batang" w:hAnsi="Calibri" w:cs="Times New Roman"/>
      <w:b/>
      <w:szCs w:val="24"/>
      <w:lang w:eastAsia="pt-BR"/>
    </w:rPr>
  </w:style>
  <w:style w:type="paragraph" w:customStyle="1" w:styleId="NomarlPpi">
    <w:name w:val="Nomarl_Ppi"/>
    <w:basedOn w:val="Normal"/>
    <w:link w:val="NomarlPpiChar"/>
    <w:qFormat/>
    <w:rsid w:val="00EA6C94"/>
    <w:pPr>
      <w:spacing w:before="120"/>
    </w:pPr>
    <w:rPr>
      <w:b/>
      <w:bCs/>
    </w:rPr>
  </w:style>
  <w:style w:type="character" w:customStyle="1" w:styleId="NomarlPpiChar">
    <w:name w:val="Nomarl_Ppi Char"/>
    <w:basedOn w:val="Fontepargpadro"/>
    <w:link w:val="NomarlPpi"/>
    <w:rsid w:val="00EA6C94"/>
    <w:rPr>
      <w:rFonts w:ascii="Calibri" w:eastAsia="Batang" w:hAnsi="Calibri" w:cs="Times New Roman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6C94"/>
    <w:pPr>
      <w:tabs>
        <w:tab w:val="left" w:pos="480"/>
        <w:tab w:val="right" w:leader="dot" w:pos="8921"/>
      </w:tabs>
      <w:spacing w:line="480" w:lineRule="auto"/>
    </w:pPr>
    <w:rPr>
      <w:rFonts w:asciiTheme="minorHAnsi" w:hAnsiTheme="minorHAnsi" w:cstheme="minorHAnsi"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A6C94"/>
    <w:pPr>
      <w:ind w:left="240"/>
    </w:pPr>
    <w:rPr>
      <w:rFonts w:asciiTheme="minorHAnsi" w:hAnsiTheme="minorHAnsi" w:cstheme="minorHAnsi"/>
      <w:b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A6C94"/>
    <w:pPr>
      <w:ind w:left="480"/>
    </w:pPr>
    <w:rPr>
      <w:rFonts w:asciiTheme="minorHAnsi" w:hAnsiTheme="minorHAnsi" w:cstheme="minorHAnsi"/>
      <w:b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A6C94"/>
    <w:pPr>
      <w:ind w:left="720"/>
    </w:pPr>
    <w:rPr>
      <w:rFonts w:asciiTheme="minorHAnsi" w:hAnsiTheme="minorHAnsi" w:cstheme="minorHAnsi"/>
      <w:b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A6C94"/>
    <w:pPr>
      <w:ind w:left="960"/>
    </w:pPr>
    <w:rPr>
      <w:rFonts w:asciiTheme="minorHAnsi" w:hAnsiTheme="minorHAnsi" w:cstheme="minorHAnsi"/>
      <w:b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A6C94"/>
    <w:pPr>
      <w:ind w:left="1200"/>
    </w:pPr>
    <w:rPr>
      <w:rFonts w:asciiTheme="minorHAnsi" w:hAnsiTheme="minorHAnsi" w:cstheme="minorHAnsi"/>
      <w:b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A6C94"/>
    <w:pPr>
      <w:ind w:left="1440"/>
    </w:pPr>
    <w:rPr>
      <w:rFonts w:asciiTheme="minorHAnsi" w:hAnsiTheme="minorHAnsi" w:cstheme="minorHAnsi"/>
      <w:b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A6C94"/>
    <w:pPr>
      <w:ind w:left="1680"/>
    </w:pPr>
    <w:rPr>
      <w:rFonts w:asciiTheme="minorHAnsi" w:hAnsiTheme="minorHAnsi" w:cstheme="minorHAnsi"/>
      <w:b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A6C94"/>
    <w:pPr>
      <w:ind w:left="1920"/>
    </w:pPr>
    <w:rPr>
      <w:rFonts w:asciiTheme="minorHAnsi" w:hAnsiTheme="minorHAnsi" w:cstheme="minorHAnsi"/>
      <w:b/>
      <w:sz w:val="18"/>
      <w:szCs w:val="18"/>
    </w:rPr>
  </w:style>
  <w:style w:type="paragraph" w:customStyle="1" w:styleId="11BodyText">
    <w:name w:val="11 BodyText"/>
    <w:basedOn w:val="Normal"/>
    <w:rsid w:val="00EA6C94"/>
    <w:pPr>
      <w:spacing w:after="220"/>
      <w:ind w:left="1298"/>
    </w:pPr>
    <w:rPr>
      <w:rFonts w:ascii="Segoe UI" w:eastAsia="Times New Roman" w:hAnsi="Segoe UI"/>
      <w:b/>
      <w:szCs w:val="20"/>
      <w:lang w:val="en-US" w:eastAsia="en-US"/>
    </w:rPr>
  </w:style>
  <w:style w:type="paragraph" w:customStyle="1" w:styleId="financeiro">
    <w:name w:val="financeiro"/>
    <w:basedOn w:val="NomarlPpi"/>
    <w:link w:val="financeiroChar"/>
    <w:qFormat/>
    <w:rsid w:val="00EA6C94"/>
    <w:pPr>
      <w:numPr>
        <w:numId w:val="3"/>
      </w:numPr>
    </w:pPr>
    <w:rPr>
      <w:b w:val="0"/>
      <w:bCs w:val="0"/>
    </w:rPr>
  </w:style>
  <w:style w:type="character" w:customStyle="1" w:styleId="financeiroChar">
    <w:name w:val="financeiro Char"/>
    <w:basedOn w:val="NomarlPpiChar"/>
    <w:link w:val="financeiro"/>
    <w:rsid w:val="00EA6C94"/>
    <w:rPr>
      <w:rFonts w:ascii="Calibri" w:eastAsia="Batang" w:hAnsi="Calibri" w:cs="Times New Roman"/>
      <w:b w:val="0"/>
      <w:bCs w:val="0"/>
      <w:szCs w:val="24"/>
      <w:lang w:eastAsia="pt-BR"/>
    </w:rPr>
  </w:style>
  <w:style w:type="paragraph" w:customStyle="1" w:styleId="dou-paragraph">
    <w:name w:val="dou-paragraph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Clausula-texto">
    <w:name w:val="Clausula-texto"/>
    <w:basedOn w:val="Normal"/>
    <w:rsid w:val="00EA6C94"/>
    <w:pPr>
      <w:widowControl w:val="0"/>
      <w:spacing w:before="240" w:line="-240" w:lineRule="auto"/>
    </w:pPr>
    <w:rPr>
      <w:rFonts w:ascii="Arial" w:eastAsia="Times New Roman" w:hAnsi="Arial"/>
      <w:b/>
      <w:sz w:val="20"/>
      <w:szCs w:val="20"/>
      <w:lang w:eastAsia="en-US"/>
    </w:rPr>
  </w:style>
  <w:style w:type="character" w:styleId="nfase">
    <w:name w:val="Emphasis"/>
    <w:basedOn w:val="Fontepargpadro"/>
    <w:uiPriority w:val="20"/>
    <w:qFormat/>
    <w:rsid w:val="00EA6C94"/>
    <w:rPr>
      <w:i/>
      <w:iCs/>
    </w:rPr>
  </w:style>
  <w:style w:type="paragraph" w:customStyle="1" w:styleId="itemnivel3">
    <w:name w:val="item_nivel3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character" w:styleId="Forte">
    <w:name w:val="Strong"/>
    <w:basedOn w:val="Fontepargpadro"/>
    <w:uiPriority w:val="22"/>
    <w:qFormat/>
    <w:rsid w:val="00EA6C94"/>
    <w:rPr>
      <w:b/>
      <w:bCs/>
    </w:rPr>
  </w:style>
  <w:style w:type="paragraph" w:customStyle="1" w:styleId="tabelatextoalinhadoesquerda">
    <w:name w:val="tabela_texto_alinhado_esquerda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itemnivel4">
    <w:name w:val="item_nivel4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tabelatextocentralizado">
    <w:name w:val="tabela_texto_centralizado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customStyle="1" w:styleId="citacao">
    <w:name w:val="citacao"/>
    <w:basedOn w:val="Normal"/>
    <w:rsid w:val="00EA6C94"/>
    <w:pPr>
      <w:spacing w:before="100" w:beforeAutospacing="1" w:after="100" w:afterAutospacing="1"/>
    </w:pPr>
    <w:rPr>
      <w:rFonts w:eastAsia="Times New Roman"/>
      <w:b/>
    </w:rPr>
  </w:style>
  <w:style w:type="paragraph" w:styleId="Legenda">
    <w:name w:val="caption"/>
    <w:basedOn w:val="Normal"/>
    <w:next w:val="Normal"/>
    <w:uiPriority w:val="35"/>
    <w:unhideWhenUsed/>
    <w:qFormat/>
    <w:rsid w:val="00EA6C94"/>
    <w:pPr>
      <w:spacing w:after="200"/>
    </w:pPr>
    <w:rPr>
      <w:rFonts w:asciiTheme="minorHAnsi" w:eastAsiaTheme="minorHAnsi" w:hAnsiTheme="minorHAnsi" w:cstheme="minorBidi"/>
      <w:b/>
      <w:i/>
      <w:iCs/>
      <w:color w:val="44546A" w:themeColor="text2"/>
      <w:sz w:val="18"/>
      <w:szCs w:val="18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6C94"/>
    <w:pPr>
      <w:numPr>
        <w:numId w:val="0"/>
      </w:numPr>
      <w:outlineLvl w:val="9"/>
    </w:pPr>
    <w:rPr>
      <w:b/>
      <w:lang w:eastAsia="pt-BR"/>
    </w:rPr>
  </w:style>
  <w:style w:type="paragraph" w:styleId="Remissivo1">
    <w:name w:val="index 1"/>
    <w:basedOn w:val="Normal"/>
    <w:next w:val="Normal"/>
    <w:autoRedefine/>
    <w:uiPriority w:val="99"/>
    <w:unhideWhenUsed/>
    <w:rsid w:val="00EA6C94"/>
    <w:pPr>
      <w:ind w:left="24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6C94"/>
    <w:pPr>
      <w:ind w:left="48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6C94"/>
    <w:pPr>
      <w:ind w:left="72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6C94"/>
    <w:pPr>
      <w:ind w:left="96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6C94"/>
    <w:pPr>
      <w:ind w:left="120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6C94"/>
    <w:pPr>
      <w:ind w:left="144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6C94"/>
    <w:pPr>
      <w:ind w:left="168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6C94"/>
    <w:pPr>
      <w:ind w:left="1920" w:hanging="240"/>
    </w:pPr>
    <w:rPr>
      <w:rFonts w:asciiTheme="minorHAnsi" w:hAnsiTheme="minorHAnsi" w:cstheme="minorHAnsi"/>
      <w:b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6C94"/>
    <w:pPr>
      <w:ind w:left="2160" w:hanging="240"/>
    </w:pPr>
    <w:rPr>
      <w:rFonts w:asciiTheme="minorHAnsi" w:hAnsiTheme="minorHAnsi" w:cstheme="minorHAnsi"/>
      <w:b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6C94"/>
    <w:pPr>
      <w:spacing w:before="240" w:after="120"/>
      <w:jc w:val="center"/>
    </w:pPr>
    <w:rPr>
      <w:rFonts w:asciiTheme="minorHAnsi" w:hAnsiTheme="minorHAnsi" w:cstheme="minorHAnsi"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emf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footer" Target="footer3.xml"/><Relationship Id="rId30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38D0-B871-4AF7-A6C4-2BB3BCA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1643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Fonseca Goncalves</dc:creator>
  <cp:lastModifiedBy>protec</cp:lastModifiedBy>
  <cp:revision>3</cp:revision>
  <dcterms:created xsi:type="dcterms:W3CDTF">2023-03-03T15:35:00Z</dcterms:created>
  <dcterms:modified xsi:type="dcterms:W3CDTF">2023-03-03T15:37:00Z</dcterms:modified>
</cp:coreProperties>
</file>